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7035F7" w:rsidRDefault="005807AE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2F5C0B" w:rsidRDefault="002F5C0B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23.05.2023 </w:t>
      </w:r>
      <w:r w:rsidR="005807AE" w:rsidRPr="007035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279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224</w:t>
      </w:r>
    </w:p>
    <w:p w:rsidR="000E16D2" w:rsidRDefault="005807AE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3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7035F7" w:rsidRPr="007035F7" w:rsidRDefault="007035F7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23776" w:rsidRDefault="007035F7" w:rsidP="000E16D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35F7">
        <w:rPr>
          <w:rFonts w:ascii="Times New Roman" w:hAnsi="Times New Roman" w:cs="Times New Roman"/>
          <w:sz w:val="24"/>
          <w:szCs w:val="28"/>
        </w:rPr>
        <w:t>«</w:t>
      </w:r>
      <w:r w:rsidR="000E16D2" w:rsidRPr="007035F7">
        <w:rPr>
          <w:rFonts w:ascii="Times New Roman" w:hAnsi="Times New Roman" w:cs="Times New Roman"/>
          <w:sz w:val="24"/>
          <w:szCs w:val="28"/>
        </w:rPr>
        <w:t xml:space="preserve">Об утверждении </w:t>
      </w:r>
    </w:p>
    <w:p w:rsidR="000E16D2" w:rsidRPr="007035F7" w:rsidRDefault="000E16D2" w:rsidP="000E16D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35F7">
        <w:rPr>
          <w:rFonts w:ascii="Times New Roman" w:hAnsi="Times New Roman" w:cs="Times New Roman"/>
          <w:sz w:val="24"/>
          <w:szCs w:val="28"/>
        </w:rPr>
        <w:t>Сводного Сметного Расчета</w:t>
      </w:r>
    </w:p>
    <w:p w:rsidR="002F5C0B" w:rsidRDefault="002F5C0B" w:rsidP="000E16D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0E16D2" w:rsidRPr="007035F7">
        <w:rPr>
          <w:rFonts w:ascii="Times New Roman" w:hAnsi="Times New Roman" w:cs="Times New Roman"/>
          <w:sz w:val="24"/>
          <w:szCs w:val="28"/>
        </w:rPr>
        <w:t xml:space="preserve">тоимости </w:t>
      </w:r>
      <w:r>
        <w:rPr>
          <w:rFonts w:ascii="Times New Roman" w:hAnsi="Times New Roman" w:cs="Times New Roman"/>
          <w:sz w:val="24"/>
          <w:szCs w:val="28"/>
        </w:rPr>
        <w:t xml:space="preserve">строительства </w:t>
      </w:r>
      <w:r w:rsidR="000E16D2" w:rsidRPr="007035F7">
        <w:rPr>
          <w:rFonts w:ascii="Times New Roman" w:hAnsi="Times New Roman" w:cs="Times New Roman"/>
          <w:sz w:val="24"/>
          <w:szCs w:val="28"/>
        </w:rPr>
        <w:t>здания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16D2" w:rsidRDefault="002F5C0B" w:rsidP="000E1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C0B">
        <w:rPr>
          <w:rFonts w:ascii="Times New Roman" w:hAnsi="Times New Roman" w:cs="Times New Roman"/>
          <w:sz w:val="24"/>
          <w:szCs w:val="24"/>
        </w:rPr>
        <w:t>«</w:t>
      </w:r>
      <w:r w:rsidR="00023776">
        <w:rPr>
          <w:rFonts w:ascii="Times New Roman" w:hAnsi="Times New Roman" w:cs="Times New Roman"/>
          <w:sz w:val="24"/>
          <w:szCs w:val="24"/>
        </w:rPr>
        <w:t>ДОУ на 60 мест</w:t>
      </w:r>
      <w:r w:rsidRPr="002F5C0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F5C0B" w:rsidRPr="002F5C0B" w:rsidRDefault="002F5C0B" w:rsidP="000E1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D2" w:rsidRDefault="000E16D2" w:rsidP="0070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 xml:space="preserve">       В целях </w:t>
      </w:r>
      <w:r w:rsidR="002F5C0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873EE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2F5C0B" w:rsidRPr="00B800E8">
        <w:rPr>
          <w:rFonts w:ascii="Times New Roman" w:hAnsi="Times New Roman" w:cs="Times New Roman"/>
          <w:sz w:val="28"/>
        </w:rPr>
        <w:t>«</w:t>
      </w:r>
      <w:r w:rsidR="00023776">
        <w:rPr>
          <w:rFonts w:ascii="Times New Roman" w:hAnsi="Times New Roman" w:cs="Times New Roman"/>
          <w:sz w:val="28"/>
        </w:rPr>
        <w:t xml:space="preserve">ДОУ на 60 мест, расположенное по адресу: Иркутская область, с. Молька </w:t>
      </w:r>
      <w:r w:rsidR="002F5C0B">
        <w:rPr>
          <w:rFonts w:ascii="Times New Roman" w:hAnsi="Times New Roman" w:cs="Times New Roman"/>
          <w:sz w:val="28"/>
          <w:szCs w:val="28"/>
        </w:rPr>
        <w:t>Усть-Удинского района</w:t>
      </w:r>
      <w:r w:rsidRPr="007035F7">
        <w:rPr>
          <w:rFonts w:ascii="Times New Roman" w:hAnsi="Times New Roman" w:cs="Times New Roman"/>
          <w:sz w:val="28"/>
          <w:szCs w:val="28"/>
        </w:rPr>
        <w:t xml:space="preserve">, учитывая наличие положительного заключения ГАУИО </w:t>
      </w:r>
      <w:r w:rsidR="00B800E8">
        <w:rPr>
          <w:rFonts w:ascii="Times New Roman" w:hAnsi="Times New Roman" w:cs="Times New Roman"/>
          <w:sz w:val="28"/>
          <w:szCs w:val="28"/>
        </w:rPr>
        <w:t>«</w:t>
      </w:r>
      <w:r w:rsidR="00023776">
        <w:rPr>
          <w:rFonts w:ascii="Times New Roman" w:hAnsi="Times New Roman" w:cs="Times New Roman"/>
          <w:sz w:val="28"/>
          <w:szCs w:val="28"/>
        </w:rPr>
        <w:t>Экспертиза в строительстве Иркутской области» № 38-1-1-2-007501-2022 от 11 февраля 2022</w:t>
      </w:r>
      <w:r w:rsidRPr="007035F7">
        <w:rPr>
          <w:rFonts w:ascii="Times New Roman" w:hAnsi="Times New Roman" w:cs="Times New Roman"/>
          <w:sz w:val="28"/>
          <w:szCs w:val="28"/>
        </w:rPr>
        <w:t xml:space="preserve"> года о проверке достоверности опр</w:t>
      </w:r>
      <w:bookmarkStart w:id="0" w:name="_GoBack"/>
      <w:bookmarkEnd w:id="0"/>
      <w:r w:rsidRPr="007035F7">
        <w:rPr>
          <w:rFonts w:ascii="Times New Roman" w:hAnsi="Times New Roman" w:cs="Times New Roman"/>
          <w:sz w:val="28"/>
          <w:szCs w:val="28"/>
        </w:rPr>
        <w:t>еделения сметной стоимост</w:t>
      </w:r>
      <w:r w:rsidR="00625B75">
        <w:rPr>
          <w:rFonts w:ascii="Times New Roman" w:hAnsi="Times New Roman" w:cs="Times New Roman"/>
          <w:sz w:val="28"/>
          <w:szCs w:val="28"/>
        </w:rPr>
        <w:t xml:space="preserve">и </w:t>
      </w:r>
      <w:r w:rsidR="00B800E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25B75">
        <w:rPr>
          <w:rFonts w:ascii="Times New Roman" w:hAnsi="Times New Roman" w:cs="Times New Roman"/>
          <w:sz w:val="28"/>
          <w:szCs w:val="28"/>
        </w:rPr>
        <w:t>здания</w:t>
      </w:r>
      <w:r w:rsidR="00023776">
        <w:rPr>
          <w:rFonts w:ascii="Times New Roman" w:hAnsi="Times New Roman" w:cs="Times New Roman"/>
          <w:sz w:val="28"/>
        </w:rPr>
        <w:t xml:space="preserve"> «ДОУ на 60 мест»</w:t>
      </w:r>
      <w:r w:rsidRPr="007035F7">
        <w:rPr>
          <w:rFonts w:ascii="Times New Roman" w:hAnsi="Times New Roman" w:cs="Times New Roman"/>
          <w:sz w:val="28"/>
          <w:szCs w:val="28"/>
        </w:rPr>
        <w:t>, руководствуясь статьями 22,45 Устава районного муниципального образования «Усть-Удинский район», Администрация</w:t>
      </w:r>
    </w:p>
    <w:p w:rsidR="00B800E8" w:rsidRPr="007035F7" w:rsidRDefault="00B800E8" w:rsidP="0070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5F7" w:rsidRPr="007035F7" w:rsidRDefault="000E16D2" w:rsidP="00B80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Утвердить Сводный Сметный Расчет стоимост</w:t>
      </w:r>
      <w:r w:rsidR="00625B75">
        <w:rPr>
          <w:rFonts w:ascii="Times New Roman" w:hAnsi="Times New Roman" w:cs="Times New Roman"/>
          <w:sz w:val="28"/>
          <w:szCs w:val="28"/>
        </w:rPr>
        <w:t xml:space="preserve">и </w:t>
      </w:r>
      <w:r w:rsidR="00B800E8">
        <w:rPr>
          <w:rFonts w:ascii="Times New Roman" w:hAnsi="Times New Roman" w:cs="Times New Roman"/>
          <w:sz w:val="28"/>
          <w:szCs w:val="28"/>
        </w:rPr>
        <w:t>строительства</w:t>
      </w:r>
      <w:r w:rsidR="00625B75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B800E8">
        <w:rPr>
          <w:rFonts w:ascii="Times New Roman" w:hAnsi="Times New Roman" w:cs="Times New Roman"/>
          <w:sz w:val="28"/>
          <w:szCs w:val="28"/>
        </w:rPr>
        <w:t xml:space="preserve"> </w:t>
      </w:r>
      <w:r w:rsidR="00B800E8" w:rsidRPr="00B800E8">
        <w:rPr>
          <w:rFonts w:ascii="Times New Roman" w:hAnsi="Times New Roman" w:cs="Times New Roman"/>
          <w:sz w:val="28"/>
        </w:rPr>
        <w:t>«</w:t>
      </w:r>
      <w:r w:rsidR="00023776">
        <w:rPr>
          <w:rFonts w:ascii="Times New Roman" w:hAnsi="Times New Roman" w:cs="Times New Roman"/>
          <w:sz w:val="28"/>
        </w:rPr>
        <w:t>ДОУ на 60 мест»</w:t>
      </w:r>
      <w:r w:rsidR="006873EE">
        <w:rPr>
          <w:rFonts w:ascii="Times New Roman" w:hAnsi="Times New Roman" w:cs="Times New Roman"/>
          <w:sz w:val="28"/>
          <w:szCs w:val="28"/>
        </w:rPr>
        <w:t xml:space="preserve"> </w:t>
      </w:r>
      <w:r w:rsidR="00B800E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3776">
        <w:rPr>
          <w:rFonts w:ascii="Times New Roman" w:hAnsi="Times New Roman" w:cs="Times New Roman"/>
          <w:sz w:val="28"/>
          <w:szCs w:val="28"/>
        </w:rPr>
        <w:t>205 681,08</w:t>
      </w:r>
      <w:r w:rsidR="00A33E18">
        <w:rPr>
          <w:rFonts w:ascii="Times New Roman" w:hAnsi="Times New Roman" w:cs="Times New Roman"/>
          <w:sz w:val="28"/>
          <w:szCs w:val="28"/>
        </w:rPr>
        <w:t xml:space="preserve"> тысяч рублей в ценах второго квартала 2021</w:t>
      </w:r>
      <w:r w:rsidRPr="007035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Управлению делам администрации Усть-Удинского района (Толмачевой О.С) опубликовать данное постановление в установленном порядке.</w:t>
      </w:r>
    </w:p>
    <w:p w:rsidR="007035F7" w:rsidRPr="002F5C0B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800E8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мэра Усть-Удинского района </w:t>
      </w:r>
      <w:proofErr w:type="spellStart"/>
      <w:r w:rsidR="00B800E8">
        <w:rPr>
          <w:rFonts w:ascii="Times New Roman" w:hAnsi="Times New Roman" w:cs="Times New Roman"/>
          <w:sz w:val="28"/>
          <w:szCs w:val="28"/>
        </w:rPr>
        <w:t>Менга</w:t>
      </w:r>
      <w:proofErr w:type="spellEnd"/>
      <w:r w:rsidR="00B800E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035F7" w:rsidRP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E8" w:rsidRDefault="00B800E8" w:rsidP="00703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РМО</w:t>
      </w:r>
    </w:p>
    <w:p w:rsidR="000E16D2" w:rsidRPr="00B800E8" w:rsidRDefault="007035F7" w:rsidP="00B80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 xml:space="preserve"> </w:t>
      </w:r>
      <w:r w:rsidR="00B800E8">
        <w:rPr>
          <w:rFonts w:ascii="Times New Roman" w:hAnsi="Times New Roman" w:cs="Times New Roman"/>
          <w:sz w:val="28"/>
          <w:szCs w:val="28"/>
        </w:rPr>
        <w:t>«Усть-Удинский район»                                                        Чемезов С.Н.</w:t>
      </w:r>
    </w:p>
    <w:sectPr w:rsidR="000E16D2" w:rsidRPr="00B800E8" w:rsidSect="00B800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300"/>
    <w:multiLevelType w:val="hybridMultilevel"/>
    <w:tmpl w:val="783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23776"/>
    <w:rsid w:val="000E16D2"/>
    <w:rsid w:val="002279D4"/>
    <w:rsid w:val="002F5C0B"/>
    <w:rsid w:val="005807AE"/>
    <w:rsid w:val="00625B75"/>
    <w:rsid w:val="006873EE"/>
    <w:rsid w:val="007035F7"/>
    <w:rsid w:val="007434EF"/>
    <w:rsid w:val="00A33E18"/>
    <w:rsid w:val="00A73421"/>
    <w:rsid w:val="00B800E8"/>
    <w:rsid w:val="00E2019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0027-1E9A-4682-AE69-49A1C260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C7C9-2B2E-48B8-AC78-C3FF7639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3</cp:revision>
  <cp:lastPrinted>2023-05-23T02:38:00Z</cp:lastPrinted>
  <dcterms:created xsi:type="dcterms:W3CDTF">2023-05-23T02:39:00Z</dcterms:created>
  <dcterms:modified xsi:type="dcterms:W3CDTF">2023-05-24T06:08:00Z</dcterms:modified>
</cp:coreProperties>
</file>