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072D50" w:rsidRPr="00C4459A" w:rsidRDefault="00072D50" w:rsidP="00FA4408">
      <w:pPr>
        <w:spacing w:after="0"/>
        <w:jc w:val="center"/>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7C081E">
        <w:rPr>
          <w:rFonts w:ascii="Times New Roman" w:hAnsi="Times New Roman" w:cs="Times New Roman"/>
          <w:sz w:val="24"/>
          <w:szCs w:val="24"/>
        </w:rPr>
        <w:t>28</w:t>
      </w:r>
      <w:r w:rsidRPr="00C4459A">
        <w:rPr>
          <w:rFonts w:ascii="Times New Roman" w:hAnsi="Times New Roman" w:cs="Times New Roman"/>
          <w:sz w:val="24"/>
          <w:szCs w:val="24"/>
        </w:rPr>
        <w:t>»</w:t>
      </w:r>
      <w:r w:rsidR="007C081E">
        <w:rPr>
          <w:rFonts w:ascii="Times New Roman" w:hAnsi="Times New Roman" w:cs="Times New Roman"/>
          <w:sz w:val="24"/>
          <w:szCs w:val="24"/>
        </w:rPr>
        <w:t xml:space="preserve"> июня</w:t>
      </w:r>
      <w:r w:rsidRPr="00C4459A">
        <w:rPr>
          <w:rFonts w:ascii="Times New Roman" w:hAnsi="Times New Roman" w:cs="Times New Roman"/>
          <w:sz w:val="24"/>
          <w:szCs w:val="24"/>
        </w:rPr>
        <w:t xml:space="preserve"> 2017 года                                              </w:t>
      </w:r>
      <w:r w:rsidR="0049434C" w:rsidRPr="00C4459A">
        <w:rPr>
          <w:rFonts w:ascii="Times New Roman" w:hAnsi="Times New Roman" w:cs="Times New Roman"/>
          <w:sz w:val="24"/>
          <w:szCs w:val="24"/>
        </w:rPr>
        <w:t xml:space="preserve">              </w:t>
      </w:r>
      <w:r w:rsidR="007C081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proofErr w:type="gramStart"/>
      <w:r w:rsidR="0049434C" w:rsidRPr="00C4459A">
        <w:rPr>
          <w:rFonts w:ascii="Times New Roman" w:hAnsi="Times New Roman" w:cs="Times New Roman"/>
          <w:sz w:val="24"/>
          <w:szCs w:val="24"/>
        </w:rPr>
        <w:t xml:space="preserve">№ </w:t>
      </w:r>
      <w:r w:rsidRPr="00C4459A">
        <w:rPr>
          <w:rFonts w:ascii="Times New Roman" w:hAnsi="Times New Roman" w:cs="Times New Roman"/>
          <w:sz w:val="24"/>
          <w:szCs w:val="24"/>
        </w:rPr>
        <w:t xml:space="preserve"> </w:t>
      </w:r>
      <w:r w:rsidR="007C081E">
        <w:rPr>
          <w:rFonts w:ascii="Times New Roman" w:hAnsi="Times New Roman" w:cs="Times New Roman"/>
          <w:sz w:val="24"/>
          <w:szCs w:val="24"/>
        </w:rPr>
        <w:t>32</w:t>
      </w:r>
      <w:proofErr w:type="gramEnd"/>
      <w:r w:rsidR="007C081E">
        <w:rPr>
          <w:rFonts w:ascii="Times New Roman" w:hAnsi="Times New Roman" w:cs="Times New Roman"/>
          <w:sz w:val="24"/>
          <w:szCs w:val="24"/>
        </w:rPr>
        <w:t>/5-РД</w:t>
      </w:r>
      <w:r w:rsidRPr="00C4459A">
        <w:rPr>
          <w:rFonts w:ascii="Times New Roman" w:hAnsi="Times New Roman" w:cs="Times New Roman"/>
          <w:sz w:val="24"/>
          <w:szCs w:val="24"/>
        </w:rPr>
        <w:t xml:space="preserve">                               </w:t>
      </w:r>
    </w:p>
    <w:p w:rsidR="00BB6021" w:rsidRPr="00C4459A" w:rsidRDefault="00BB6021" w:rsidP="00BB602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676B4B">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О заслушивании </w:t>
      </w:r>
      <w:r w:rsidR="00676B4B" w:rsidRPr="00C4459A">
        <w:rPr>
          <w:rFonts w:ascii="Times New Roman" w:hAnsi="Times New Roman" w:cs="Times New Roman"/>
          <w:sz w:val="24"/>
          <w:szCs w:val="24"/>
        </w:rPr>
        <w:t>информаци</w:t>
      </w:r>
      <w:r w:rsidR="001D3A52" w:rsidRPr="00C4459A">
        <w:rPr>
          <w:rFonts w:ascii="Times New Roman" w:hAnsi="Times New Roman" w:cs="Times New Roman"/>
          <w:sz w:val="24"/>
          <w:szCs w:val="24"/>
        </w:rPr>
        <w:t>и</w:t>
      </w:r>
      <w:r w:rsidR="00525C93">
        <w:rPr>
          <w:rFonts w:ascii="Times New Roman" w:hAnsi="Times New Roman" w:cs="Times New Roman"/>
          <w:sz w:val="24"/>
          <w:szCs w:val="24"/>
        </w:rPr>
        <w:t xml:space="preserve"> об исполнении программы «Развитие системы образования РМО «</w:t>
      </w:r>
      <w:proofErr w:type="spellStart"/>
      <w:r w:rsidR="00525C93">
        <w:rPr>
          <w:rFonts w:ascii="Times New Roman" w:hAnsi="Times New Roman" w:cs="Times New Roman"/>
          <w:sz w:val="24"/>
          <w:szCs w:val="24"/>
        </w:rPr>
        <w:t>Усть-Удинский</w:t>
      </w:r>
      <w:proofErr w:type="spellEnd"/>
      <w:r w:rsidR="00525C93">
        <w:rPr>
          <w:rFonts w:ascii="Times New Roman" w:hAnsi="Times New Roman" w:cs="Times New Roman"/>
          <w:sz w:val="24"/>
          <w:szCs w:val="24"/>
        </w:rPr>
        <w:t xml:space="preserve"> район» на 2015-2019 годы» за 2016 год</w:t>
      </w:r>
    </w:p>
    <w:p w:rsidR="00FA4408" w:rsidRPr="00C4459A" w:rsidRDefault="00FA4408" w:rsidP="00FA4408">
      <w:pPr>
        <w:autoSpaceDE w:val="0"/>
        <w:autoSpaceDN w:val="0"/>
        <w:adjustRightInd w:val="0"/>
        <w:spacing w:after="0"/>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525C93">
        <w:rPr>
          <w:rFonts w:ascii="Times New Roman" w:hAnsi="Times New Roman" w:cs="Times New Roman"/>
          <w:sz w:val="24"/>
          <w:szCs w:val="24"/>
        </w:rPr>
        <w:t>32</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525C93">
        <w:rPr>
          <w:rFonts w:ascii="Times New Roman" w:hAnsi="Times New Roman" w:cs="Times New Roman"/>
          <w:sz w:val="24"/>
          <w:szCs w:val="24"/>
        </w:rPr>
        <w:t>28</w:t>
      </w:r>
      <w:r w:rsidRPr="00C4459A">
        <w:rPr>
          <w:rFonts w:ascii="Times New Roman" w:hAnsi="Times New Roman" w:cs="Times New Roman"/>
          <w:sz w:val="24"/>
          <w:szCs w:val="24"/>
        </w:rPr>
        <w:t xml:space="preserve">» </w:t>
      </w:r>
      <w:r w:rsidR="00525C93">
        <w:rPr>
          <w:rFonts w:ascii="Times New Roman" w:hAnsi="Times New Roman" w:cs="Times New Roman"/>
          <w:sz w:val="24"/>
          <w:szCs w:val="24"/>
        </w:rPr>
        <w:t>июня</w:t>
      </w:r>
      <w:r w:rsidRPr="00C4459A">
        <w:rPr>
          <w:rFonts w:ascii="Times New Roman" w:hAnsi="Times New Roman" w:cs="Times New Roman"/>
          <w:sz w:val="24"/>
          <w:szCs w:val="24"/>
        </w:rPr>
        <w:t xml:space="preserve"> 2017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9D575D">
      <w:pPr>
        <w:jc w:val="both"/>
        <w:rPr>
          <w:rFonts w:ascii="Times New Roman" w:hAnsi="Times New Roman" w:cs="Times New Roman"/>
          <w:sz w:val="24"/>
          <w:szCs w:val="24"/>
        </w:rPr>
      </w:pPr>
      <w:r w:rsidRPr="00C4459A">
        <w:rPr>
          <w:rFonts w:ascii="Times New Roman" w:hAnsi="Times New Roman" w:cs="Times New Roman"/>
          <w:sz w:val="24"/>
          <w:szCs w:val="24"/>
        </w:rPr>
        <w:tab/>
        <w:t xml:space="preserve">Заслушав </w:t>
      </w:r>
      <w:r w:rsidR="001F31FC" w:rsidRPr="00C4459A">
        <w:rPr>
          <w:rFonts w:ascii="Times New Roman" w:hAnsi="Times New Roman" w:cs="Times New Roman"/>
          <w:sz w:val="24"/>
          <w:szCs w:val="24"/>
        </w:rPr>
        <w:t>и</w:t>
      </w:r>
      <w:r w:rsidR="001F31FC" w:rsidRPr="00C4459A">
        <w:rPr>
          <w:rFonts w:ascii="Times New Roman" w:hAnsi="Times New Roman"/>
          <w:sz w:val="24"/>
          <w:szCs w:val="24"/>
        </w:rPr>
        <w:t>нформацию</w:t>
      </w:r>
      <w:r w:rsidR="00525C93" w:rsidRPr="00525C93">
        <w:rPr>
          <w:rFonts w:ascii="Times New Roman" w:hAnsi="Times New Roman" w:cs="Times New Roman"/>
          <w:sz w:val="24"/>
          <w:szCs w:val="24"/>
        </w:rPr>
        <w:t xml:space="preserve"> </w:t>
      </w:r>
      <w:r w:rsidR="00525C93">
        <w:rPr>
          <w:rFonts w:ascii="Times New Roman" w:hAnsi="Times New Roman" w:cs="Times New Roman"/>
          <w:sz w:val="24"/>
          <w:szCs w:val="24"/>
        </w:rPr>
        <w:t>об исполнении программы «Развитие системы образования РМО «</w:t>
      </w:r>
      <w:proofErr w:type="spellStart"/>
      <w:r w:rsidR="00525C93">
        <w:rPr>
          <w:rFonts w:ascii="Times New Roman" w:hAnsi="Times New Roman" w:cs="Times New Roman"/>
          <w:sz w:val="24"/>
          <w:szCs w:val="24"/>
        </w:rPr>
        <w:t>Усть-Удинский</w:t>
      </w:r>
      <w:proofErr w:type="spellEnd"/>
      <w:r w:rsidR="00525C93">
        <w:rPr>
          <w:rFonts w:ascii="Times New Roman" w:hAnsi="Times New Roman" w:cs="Times New Roman"/>
          <w:sz w:val="24"/>
          <w:szCs w:val="24"/>
        </w:rPr>
        <w:t xml:space="preserve"> район» на 2015-2019 годы» за 2016 год</w:t>
      </w:r>
      <w:r w:rsidRPr="00C4459A">
        <w:rPr>
          <w:rFonts w:ascii="Times New Roman" w:hAnsi="Times New Roman" w:cs="Times New Roman"/>
          <w:sz w:val="24"/>
          <w:szCs w:val="24"/>
        </w:rPr>
        <w:t xml:space="preserve">, в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«Усть-Удинский район»</w:t>
      </w:r>
    </w:p>
    <w:p w:rsidR="00FA4408" w:rsidRPr="00C4459A" w:rsidRDefault="00FA4408" w:rsidP="00FA4408">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C4459A" w:rsidRDefault="00FA4408" w:rsidP="00193DE0">
      <w:pPr>
        <w:pStyle w:val="aa"/>
        <w:spacing w:line="360" w:lineRule="auto"/>
        <w:ind w:firstLine="708"/>
        <w:jc w:val="both"/>
      </w:pPr>
    </w:p>
    <w:p w:rsidR="00FA4408" w:rsidRPr="00C4459A" w:rsidRDefault="008950F3" w:rsidP="00193DE0">
      <w:pPr>
        <w:numPr>
          <w:ilvl w:val="0"/>
          <w:numId w:val="2"/>
        </w:numPr>
        <w:spacing w:after="0" w:line="360" w:lineRule="auto"/>
        <w:jc w:val="both"/>
        <w:rPr>
          <w:rFonts w:ascii="Times New Roman" w:hAnsi="Times New Roman" w:cs="Times New Roman"/>
          <w:sz w:val="24"/>
          <w:szCs w:val="24"/>
        </w:rPr>
      </w:pPr>
      <w:r w:rsidRPr="00C4459A">
        <w:rPr>
          <w:rFonts w:ascii="Times New Roman" w:hAnsi="Times New Roman" w:cs="Times New Roman"/>
          <w:sz w:val="24"/>
          <w:szCs w:val="24"/>
        </w:rPr>
        <w:t>Информацию</w:t>
      </w:r>
      <w:r w:rsidR="00525C93" w:rsidRPr="00525C93">
        <w:rPr>
          <w:rFonts w:ascii="Times New Roman" w:hAnsi="Times New Roman" w:cs="Times New Roman"/>
          <w:sz w:val="24"/>
          <w:szCs w:val="24"/>
        </w:rPr>
        <w:t xml:space="preserve"> </w:t>
      </w:r>
      <w:r w:rsidR="00525C93">
        <w:rPr>
          <w:rFonts w:ascii="Times New Roman" w:hAnsi="Times New Roman" w:cs="Times New Roman"/>
          <w:sz w:val="24"/>
          <w:szCs w:val="24"/>
        </w:rPr>
        <w:t>об исполнении программы «Развитие системы образования РМО «</w:t>
      </w:r>
      <w:proofErr w:type="spellStart"/>
      <w:r w:rsidR="00525C93">
        <w:rPr>
          <w:rFonts w:ascii="Times New Roman" w:hAnsi="Times New Roman" w:cs="Times New Roman"/>
          <w:sz w:val="24"/>
          <w:szCs w:val="24"/>
        </w:rPr>
        <w:t>Усть-Удинский</w:t>
      </w:r>
      <w:proofErr w:type="spellEnd"/>
      <w:r w:rsidR="00525C93">
        <w:rPr>
          <w:rFonts w:ascii="Times New Roman" w:hAnsi="Times New Roman" w:cs="Times New Roman"/>
          <w:sz w:val="24"/>
          <w:szCs w:val="24"/>
        </w:rPr>
        <w:t xml:space="preserve"> район» на 2015-2019 годы» за 2016 год</w:t>
      </w:r>
      <w:r w:rsidRPr="00C4459A">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193DE0">
      <w:pPr>
        <w:numPr>
          <w:ilvl w:val="0"/>
          <w:numId w:val="2"/>
        </w:numPr>
        <w:spacing w:after="0" w:line="36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 xml:space="preserve">Мэр района                                                                                        </w:t>
      </w:r>
      <w:proofErr w:type="spellStart"/>
      <w:r w:rsidRPr="00C4459A">
        <w:rPr>
          <w:rFonts w:ascii="Times New Roman" w:hAnsi="Times New Roman" w:cs="Times New Roman"/>
          <w:sz w:val="24"/>
          <w:szCs w:val="24"/>
        </w:rPr>
        <w:t>С.Н.Чемезов</w:t>
      </w:r>
      <w:proofErr w:type="spellEnd"/>
    </w:p>
    <w:p w:rsidR="00525C93" w:rsidRDefault="00525C93" w:rsidP="00FA4408">
      <w:pPr>
        <w:spacing w:after="0"/>
        <w:jc w:val="both"/>
        <w:rPr>
          <w:rFonts w:ascii="Times New Roman" w:hAnsi="Times New Roman" w:cs="Times New Roman"/>
          <w:sz w:val="24"/>
          <w:szCs w:val="24"/>
        </w:rPr>
      </w:pPr>
    </w:p>
    <w:p w:rsidR="00525C93" w:rsidRDefault="00525C93" w:rsidP="00FA4408">
      <w:pPr>
        <w:spacing w:after="0"/>
        <w:jc w:val="both"/>
        <w:rPr>
          <w:rFonts w:ascii="Times New Roman" w:hAnsi="Times New Roman" w:cs="Times New Roman"/>
          <w:sz w:val="24"/>
          <w:szCs w:val="24"/>
        </w:rPr>
      </w:pPr>
    </w:p>
    <w:p w:rsidR="00072D50" w:rsidRDefault="00072D50" w:rsidP="00FA4408">
      <w:pPr>
        <w:spacing w:after="0"/>
        <w:jc w:val="both"/>
        <w:rPr>
          <w:rFonts w:ascii="Times New Roman" w:hAnsi="Times New Roman" w:cs="Times New Roman"/>
          <w:sz w:val="24"/>
          <w:szCs w:val="24"/>
        </w:rPr>
      </w:pPr>
    </w:p>
    <w:p w:rsidR="00072D50" w:rsidRPr="00C4459A" w:rsidRDefault="00072D50" w:rsidP="00FA4408">
      <w:pPr>
        <w:spacing w:after="0"/>
        <w:jc w:val="both"/>
        <w:rPr>
          <w:rFonts w:ascii="Times New Roman" w:hAnsi="Times New Roman" w:cs="Times New Roman"/>
          <w:sz w:val="24"/>
          <w:szCs w:val="24"/>
        </w:rPr>
      </w:pPr>
    </w:p>
    <w:p w:rsidR="00A47F35" w:rsidRPr="00C4459A" w:rsidRDefault="00A47F35" w:rsidP="00FA4408">
      <w:pPr>
        <w:spacing w:after="0"/>
        <w:jc w:val="right"/>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bookmarkStart w:id="0" w:name="_GoBack"/>
      <w:r w:rsidRPr="00C4459A">
        <w:rPr>
          <w:rFonts w:ascii="Times New Roman" w:hAnsi="Times New Roman" w:cs="Times New Roman"/>
          <w:sz w:val="24"/>
          <w:szCs w:val="24"/>
        </w:rPr>
        <w:lastRenderedPageBreak/>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7C081E">
        <w:rPr>
          <w:rFonts w:ascii="Times New Roman" w:hAnsi="Times New Roman" w:cs="Times New Roman"/>
          <w:sz w:val="24"/>
          <w:szCs w:val="24"/>
        </w:rPr>
        <w:t>о</w:t>
      </w:r>
      <w:r w:rsidRPr="00C4459A">
        <w:rPr>
          <w:rFonts w:ascii="Times New Roman" w:hAnsi="Times New Roman" w:cs="Times New Roman"/>
          <w:sz w:val="24"/>
          <w:szCs w:val="24"/>
        </w:rPr>
        <w:t>т</w:t>
      </w:r>
      <w:r w:rsidR="007C081E">
        <w:rPr>
          <w:rFonts w:ascii="Times New Roman" w:hAnsi="Times New Roman" w:cs="Times New Roman"/>
          <w:sz w:val="24"/>
          <w:szCs w:val="24"/>
        </w:rPr>
        <w:t xml:space="preserve"> 28.06.</w:t>
      </w:r>
      <w:r w:rsidRPr="00C4459A">
        <w:rPr>
          <w:rFonts w:ascii="Times New Roman" w:hAnsi="Times New Roman" w:cs="Times New Roman"/>
          <w:sz w:val="24"/>
          <w:szCs w:val="24"/>
        </w:rPr>
        <w:t>2017</w:t>
      </w:r>
      <w:r w:rsidR="007C081E">
        <w:rPr>
          <w:rFonts w:ascii="Times New Roman" w:hAnsi="Times New Roman" w:cs="Times New Roman"/>
          <w:sz w:val="24"/>
          <w:szCs w:val="24"/>
        </w:rPr>
        <w:t xml:space="preserve"> </w:t>
      </w:r>
      <w:r w:rsidRPr="00C4459A">
        <w:rPr>
          <w:rFonts w:ascii="Times New Roman" w:hAnsi="Times New Roman" w:cs="Times New Roman"/>
          <w:sz w:val="24"/>
          <w:szCs w:val="24"/>
        </w:rPr>
        <w:t xml:space="preserve">г. № </w:t>
      </w:r>
      <w:r w:rsidR="007C081E">
        <w:rPr>
          <w:rFonts w:ascii="Times New Roman" w:hAnsi="Times New Roman" w:cs="Times New Roman"/>
          <w:sz w:val="24"/>
          <w:szCs w:val="24"/>
        </w:rPr>
        <w:t>32/5-РД</w:t>
      </w:r>
    </w:p>
    <w:p w:rsidR="00FA4408" w:rsidRPr="00C4459A" w:rsidRDefault="00FA4408" w:rsidP="00245A4B">
      <w:pPr>
        <w:pStyle w:val="ConsTitle"/>
        <w:widowControl/>
        <w:spacing w:line="360" w:lineRule="auto"/>
        <w:ind w:firstLine="709"/>
        <w:jc w:val="both"/>
        <w:rPr>
          <w:rFonts w:ascii="Times New Roman" w:hAnsi="Times New Roman"/>
          <w:b w:val="0"/>
          <w:sz w:val="24"/>
          <w:szCs w:val="24"/>
        </w:rPr>
      </w:pPr>
    </w:p>
    <w:p w:rsidR="00657474" w:rsidRPr="00C4459A" w:rsidRDefault="00657474" w:rsidP="004479CF">
      <w:pPr>
        <w:pStyle w:val="ConsTitle"/>
        <w:widowControl/>
        <w:spacing w:line="360" w:lineRule="auto"/>
        <w:ind w:firstLine="709"/>
        <w:jc w:val="center"/>
        <w:rPr>
          <w:rFonts w:ascii="Times New Roman" w:hAnsi="Times New Roman"/>
          <w:b w:val="0"/>
          <w:sz w:val="24"/>
          <w:szCs w:val="24"/>
        </w:rPr>
      </w:pPr>
    </w:p>
    <w:p w:rsidR="00525C93" w:rsidRPr="00525C93" w:rsidRDefault="00525C93" w:rsidP="00525C93">
      <w:pPr>
        <w:pStyle w:val="ConsTitle"/>
        <w:widowControl/>
        <w:spacing w:line="360" w:lineRule="auto"/>
        <w:ind w:firstLine="709"/>
        <w:jc w:val="center"/>
        <w:rPr>
          <w:rFonts w:ascii="Times New Roman" w:hAnsi="Times New Roman"/>
          <w:b w:val="0"/>
          <w:sz w:val="24"/>
          <w:szCs w:val="24"/>
        </w:rPr>
      </w:pPr>
      <w:r w:rsidRPr="00525C93">
        <w:rPr>
          <w:rFonts w:ascii="Times New Roman" w:hAnsi="Times New Roman"/>
          <w:b w:val="0"/>
          <w:sz w:val="24"/>
          <w:szCs w:val="24"/>
        </w:rPr>
        <w:t xml:space="preserve">Информация об исполнении программы </w:t>
      </w:r>
    </w:p>
    <w:p w:rsidR="00342817" w:rsidRPr="00525C93" w:rsidRDefault="00525C93" w:rsidP="00525C93">
      <w:pPr>
        <w:pStyle w:val="ConsTitle"/>
        <w:widowControl/>
        <w:spacing w:line="360" w:lineRule="auto"/>
        <w:ind w:firstLine="709"/>
        <w:jc w:val="center"/>
        <w:rPr>
          <w:rFonts w:ascii="Times New Roman" w:hAnsi="Times New Roman"/>
          <w:b w:val="0"/>
          <w:sz w:val="24"/>
          <w:szCs w:val="24"/>
        </w:rPr>
      </w:pPr>
      <w:r w:rsidRPr="00525C93">
        <w:rPr>
          <w:rFonts w:ascii="Times New Roman" w:hAnsi="Times New Roman"/>
          <w:b w:val="0"/>
          <w:sz w:val="24"/>
          <w:szCs w:val="24"/>
        </w:rPr>
        <w:t>«Развитие системы образования РМО «</w:t>
      </w:r>
      <w:proofErr w:type="spellStart"/>
      <w:r w:rsidRPr="00525C93">
        <w:rPr>
          <w:rFonts w:ascii="Times New Roman" w:hAnsi="Times New Roman"/>
          <w:b w:val="0"/>
          <w:sz w:val="24"/>
          <w:szCs w:val="24"/>
        </w:rPr>
        <w:t>Усть-Удинский</w:t>
      </w:r>
      <w:proofErr w:type="spellEnd"/>
      <w:r w:rsidRPr="00525C93">
        <w:rPr>
          <w:rFonts w:ascii="Times New Roman" w:hAnsi="Times New Roman"/>
          <w:b w:val="0"/>
          <w:sz w:val="24"/>
          <w:szCs w:val="24"/>
        </w:rPr>
        <w:t xml:space="preserve"> район» на 2015-2019 годы» за 2016 год</w:t>
      </w:r>
    </w:p>
    <w:p w:rsidR="008E6324" w:rsidRPr="00C4459A" w:rsidRDefault="008E6324" w:rsidP="00342817">
      <w:pPr>
        <w:spacing w:after="0"/>
        <w:ind w:firstLine="567"/>
        <w:jc w:val="center"/>
        <w:rPr>
          <w:rFonts w:ascii="Times New Roman" w:eastAsia="Times New Roman" w:hAnsi="Times New Roman" w:cs="Times New Roman"/>
          <w:sz w:val="24"/>
          <w:szCs w:val="24"/>
        </w:rPr>
      </w:pPr>
    </w:p>
    <w:p w:rsidR="00360F52" w:rsidRPr="00360F52" w:rsidRDefault="00360F52" w:rsidP="00360F52">
      <w:pPr>
        <w:ind w:firstLine="708"/>
        <w:jc w:val="both"/>
        <w:rPr>
          <w:rFonts w:ascii="Times New Roman" w:hAnsi="Times New Roman" w:cs="Times New Roman"/>
          <w:sz w:val="24"/>
          <w:szCs w:val="24"/>
        </w:rPr>
      </w:pPr>
      <w:r w:rsidRPr="00360F52">
        <w:rPr>
          <w:rFonts w:ascii="Times New Roman" w:hAnsi="Times New Roman" w:cs="Times New Roman"/>
          <w:sz w:val="24"/>
          <w:szCs w:val="24"/>
        </w:rPr>
        <w:t>По состоянию на 01.01.2017 год в УОМО «</w:t>
      </w:r>
      <w:proofErr w:type="spellStart"/>
      <w:r w:rsidRPr="00360F52">
        <w:rPr>
          <w:rFonts w:ascii="Times New Roman" w:hAnsi="Times New Roman" w:cs="Times New Roman"/>
          <w:sz w:val="24"/>
          <w:szCs w:val="24"/>
        </w:rPr>
        <w:t>Усть-Удинский</w:t>
      </w:r>
      <w:proofErr w:type="spellEnd"/>
      <w:r w:rsidRPr="00360F52">
        <w:rPr>
          <w:rFonts w:ascii="Times New Roman" w:hAnsi="Times New Roman" w:cs="Times New Roman"/>
          <w:sz w:val="24"/>
          <w:szCs w:val="24"/>
        </w:rPr>
        <w:t xml:space="preserve"> район» реализуется одна муниципальная программа, восемь подпрограмм. </w:t>
      </w:r>
    </w:p>
    <w:p w:rsidR="00360F52" w:rsidRPr="00360F52" w:rsidRDefault="00360F52" w:rsidP="00360F52">
      <w:pPr>
        <w:ind w:firstLine="708"/>
        <w:jc w:val="both"/>
        <w:rPr>
          <w:rFonts w:ascii="Times New Roman" w:hAnsi="Times New Roman" w:cs="Times New Roman"/>
          <w:sz w:val="24"/>
          <w:szCs w:val="24"/>
        </w:rPr>
      </w:pPr>
      <w:r w:rsidRPr="00360F52">
        <w:rPr>
          <w:rFonts w:ascii="Times New Roman" w:hAnsi="Times New Roman" w:cs="Times New Roman"/>
          <w:sz w:val="24"/>
          <w:szCs w:val="24"/>
        </w:rPr>
        <w:t>В результате проведенной оценки из восьми подпрограмм эффективными признаны 7 подпрограмм:</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t>Подпрограмма 1: «Развитие системы дошкольного образования»</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Повышение эффективности дошкольного образования (99,9 баллов);</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Функционирование групп кратковременного пребывания на базе образовательных учреждений (94,3 баллов);</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Материально-техническое обеспечение дошкольных организаций (100 баллов).</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t>Подпрограмма 2: «Развитие системы общего образования»</w:t>
      </w:r>
    </w:p>
    <w:p w:rsidR="00360F52" w:rsidRPr="00360F52" w:rsidRDefault="00360F52" w:rsidP="00360F52">
      <w:pPr>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Повышение эффективности общего образования;</w:t>
      </w:r>
    </w:p>
    <w:p w:rsidR="00360F52" w:rsidRPr="00360F52" w:rsidRDefault="00360F52" w:rsidP="00360F52">
      <w:pPr>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Материально-техническое обеспечение образовательных организаций.</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t>Подпрограмма 3: «Развитие системы дополнительного образования»</w:t>
      </w:r>
    </w:p>
    <w:p w:rsidR="00360F52" w:rsidRPr="00360F52" w:rsidRDefault="00360F52" w:rsidP="00360F52">
      <w:pPr>
        <w:rPr>
          <w:rFonts w:ascii="Times New Roman" w:hAnsi="Times New Roman" w:cs="Times New Roman"/>
          <w:b/>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Проведение районных мероприятий с детьми и педагогами;</w:t>
      </w:r>
    </w:p>
    <w:p w:rsidR="00360F52" w:rsidRPr="00360F52" w:rsidRDefault="00360F52" w:rsidP="00360F52">
      <w:pPr>
        <w:rPr>
          <w:rFonts w:ascii="Times New Roman" w:hAnsi="Times New Roman" w:cs="Times New Roman"/>
          <w:sz w:val="24"/>
          <w:szCs w:val="24"/>
        </w:rPr>
      </w:pPr>
      <w:r w:rsidRPr="00360F52">
        <w:rPr>
          <w:rFonts w:ascii="Times New Roman" w:hAnsi="Times New Roman" w:cs="Times New Roman"/>
          <w:sz w:val="24"/>
          <w:szCs w:val="24"/>
          <w:u w:val="single"/>
        </w:rPr>
        <w:t xml:space="preserve">Основное мероприятие: </w:t>
      </w:r>
      <w:r w:rsidRPr="00360F52">
        <w:rPr>
          <w:rFonts w:ascii="Times New Roman" w:hAnsi="Times New Roman" w:cs="Times New Roman"/>
          <w:sz w:val="24"/>
          <w:szCs w:val="24"/>
        </w:rPr>
        <w:t>Повышение эффективности дополнительного образования.</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t xml:space="preserve">Подпрограмма 4: «Обеспечение безопасности в образовательных организациях </w:t>
      </w:r>
      <w:proofErr w:type="spellStart"/>
      <w:r w:rsidRPr="00360F52">
        <w:rPr>
          <w:rFonts w:ascii="Times New Roman" w:hAnsi="Times New Roman" w:cs="Times New Roman"/>
          <w:b/>
          <w:sz w:val="24"/>
          <w:szCs w:val="24"/>
        </w:rPr>
        <w:t>Усть-Удинского</w:t>
      </w:r>
      <w:proofErr w:type="spellEnd"/>
      <w:r w:rsidRPr="00360F52">
        <w:rPr>
          <w:rFonts w:ascii="Times New Roman" w:hAnsi="Times New Roman" w:cs="Times New Roman"/>
          <w:b/>
          <w:sz w:val="24"/>
          <w:szCs w:val="24"/>
        </w:rPr>
        <w:t xml:space="preserve"> района»</w:t>
      </w:r>
    </w:p>
    <w:p w:rsidR="00360F52" w:rsidRPr="00360F52" w:rsidRDefault="00360F52" w:rsidP="00360F52">
      <w:pPr>
        <w:jc w:val="both"/>
        <w:rPr>
          <w:rFonts w:ascii="Times New Roman" w:hAnsi="Times New Roman" w:cs="Times New Roman"/>
          <w:b/>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Проведение профилактических мероприятий по предупреждению пожаров в образовательных организациях;</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Обеспечение антитеррористической защищенности образовательных организаций.</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t>Подпрограмма 5: «Управление в сфере образования»</w:t>
      </w:r>
    </w:p>
    <w:p w:rsidR="00360F52" w:rsidRPr="00360F52" w:rsidRDefault="00360F52" w:rsidP="00360F52">
      <w:pPr>
        <w:rPr>
          <w:rFonts w:ascii="Times New Roman" w:hAnsi="Times New Roman" w:cs="Times New Roman"/>
          <w:b/>
          <w:sz w:val="24"/>
          <w:szCs w:val="24"/>
        </w:rPr>
      </w:pPr>
      <w:r w:rsidRPr="00360F52">
        <w:rPr>
          <w:rFonts w:ascii="Times New Roman" w:hAnsi="Times New Roman" w:cs="Times New Roman"/>
          <w:sz w:val="24"/>
          <w:szCs w:val="24"/>
          <w:u w:val="single"/>
        </w:rPr>
        <w:lastRenderedPageBreak/>
        <w:t>Основное мероприятие:</w:t>
      </w:r>
      <w:r w:rsidRPr="00360F52">
        <w:rPr>
          <w:rFonts w:ascii="Times New Roman" w:hAnsi="Times New Roman" w:cs="Times New Roman"/>
          <w:sz w:val="24"/>
          <w:szCs w:val="24"/>
        </w:rPr>
        <w:t xml:space="preserve"> Проведение районных мероприятий с детьми и педагогами;</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Организационно-технологическое обеспечение ГИА;</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Повышение эффективности УОМО;</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Повышение эффективности РМК.</w:t>
      </w:r>
    </w:p>
    <w:p w:rsidR="00360F52" w:rsidRPr="00360F52" w:rsidRDefault="00360F52" w:rsidP="00360F52">
      <w:pPr>
        <w:jc w:val="center"/>
        <w:rPr>
          <w:rFonts w:ascii="Times New Roman" w:hAnsi="Times New Roman" w:cs="Times New Roman"/>
          <w:sz w:val="24"/>
          <w:szCs w:val="24"/>
        </w:rPr>
      </w:pPr>
      <w:r w:rsidRPr="00360F52">
        <w:rPr>
          <w:rFonts w:ascii="Times New Roman" w:hAnsi="Times New Roman" w:cs="Times New Roman"/>
          <w:b/>
          <w:sz w:val="24"/>
          <w:szCs w:val="24"/>
        </w:rPr>
        <w:t xml:space="preserve">Подпрограмма 6: «Оснащение пищеблоков в образовательных организациях» </w:t>
      </w:r>
      <w:r w:rsidRPr="00360F52">
        <w:rPr>
          <w:rFonts w:ascii="Times New Roman" w:hAnsi="Times New Roman" w:cs="Times New Roman"/>
          <w:sz w:val="24"/>
          <w:szCs w:val="24"/>
        </w:rPr>
        <w:t>считается не эффективной в виду различных причин.</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sz w:val="24"/>
          <w:szCs w:val="24"/>
        </w:rPr>
        <w:tab/>
      </w:r>
      <w:r w:rsidRPr="00360F52">
        <w:rPr>
          <w:rFonts w:ascii="Times New Roman" w:hAnsi="Times New Roman" w:cs="Times New Roman"/>
          <w:b/>
          <w:sz w:val="24"/>
          <w:szCs w:val="24"/>
        </w:rPr>
        <w:t xml:space="preserve">Подпрограмма 7: «Проведение реконструкций и капитального ремонта зданий и сооружений» </w:t>
      </w:r>
    </w:p>
    <w:p w:rsidR="00360F52" w:rsidRPr="00360F52" w:rsidRDefault="00360F52" w:rsidP="00360F52">
      <w:pPr>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"Проведение реконструкций и капитального ремонта зданий и сооружений"</w:t>
      </w:r>
    </w:p>
    <w:p w:rsidR="00360F52" w:rsidRPr="00360F52" w:rsidRDefault="00360F52" w:rsidP="00360F52">
      <w:pPr>
        <w:rPr>
          <w:rFonts w:ascii="Times New Roman" w:hAnsi="Times New Roman" w:cs="Times New Roman"/>
          <w:sz w:val="24"/>
          <w:szCs w:val="24"/>
        </w:rPr>
      </w:pPr>
    </w:p>
    <w:p w:rsidR="00360F52" w:rsidRPr="00360F52" w:rsidRDefault="00360F52" w:rsidP="00360F52">
      <w:pPr>
        <w:jc w:val="center"/>
        <w:rPr>
          <w:rFonts w:ascii="Times New Roman" w:hAnsi="Times New Roman" w:cs="Times New Roman"/>
          <w:sz w:val="24"/>
          <w:szCs w:val="24"/>
        </w:rPr>
      </w:pPr>
      <w:r w:rsidRPr="00360F52">
        <w:rPr>
          <w:rFonts w:ascii="Times New Roman" w:hAnsi="Times New Roman" w:cs="Times New Roman"/>
          <w:b/>
          <w:sz w:val="24"/>
          <w:szCs w:val="24"/>
        </w:rPr>
        <w:t xml:space="preserve">Подпрограмма 8: «Школьный автобус» </w:t>
      </w:r>
    </w:p>
    <w:p w:rsidR="00360F52" w:rsidRPr="00360F52" w:rsidRDefault="00360F52" w:rsidP="00360F52">
      <w:pPr>
        <w:rPr>
          <w:rFonts w:ascii="Times New Roman" w:hAnsi="Times New Roman" w:cs="Times New Roman"/>
          <w:sz w:val="24"/>
          <w:szCs w:val="24"/>
        </w:rPr>
      </w:pPr>
      <w:r w:rsidRPr="00360F52">
        <w:rPr>
          <w:rFonts w:ascii="Times New Roman" w:hAnsi="Times New Roman" w:cs="Times New Roman"/>
          <w:sz w:val="24"/>
          <w:szCs w:val="24"/>
          <w:u w:val="single"/>
        </w:rPr>
        <w:t>Основное мероприятие</w:t>
      </w:r>
      <w:r w:rsidRPr="00360F52">
        <w:rPr>
          <w:rFonts w:ascii="Times New Roman" w:hAnsi="Times New Roman" w:cs="Times New Roman"/>
          <w:sz w:val="24"/>
          <w:szCs w:val="24"/>
        </w:rPr>
        <w:t xml:space="preserve"> "</w:t>
      </w:r>
      <w:proofErr w:type="spellStart"/>
      <w:r w:rsidRPr="00360F52">
        <w:rPr>
          <w:rFonts w:ascii="Times New Roman" w:hAnsi="Times New Roman" w:cs="Times New Roman"/>
          <w:sz w:val="24"/>
          <w:szCs w:val="24"/>
        </w:rPr>
        <w:t>Софинансирование</w:t>
      </w:r>
      <w:proofErr w:type="spellEnd"/>
      <w:r w:rsidRPr="00360F52">
        <w:rPr>
          <w:rFonts w:ascii="Times New Roman" w:hAnsi="Times New Roman" w:cs="Times New Roman"/>
          <w:sz w:val="24"/>
          <w:szCs w:val="24"/>
        </w:rPr>
        <w:t xml:space="preserve"> на приобретение школьных автобусов для ежедневного подвоза обучающихся к месту обучения и обратно".</w:t>
      </w:r>
    </w:p>
    <w:p w:rsidR="00360F52" w:rsidRPr="00360F52" w:rsidRDefault="00360F52" w:rsidP="00360F52">
      <w:pPr>
        <w:ind w:firstLine="708"/>
        <w:jc w:val="center"/>
        <w:rPr>
          <w:rFonts w:ascii="Times New Roman" w:hAnsi="Times New Roman" w:cs="Times New Roman"/>
          <w:b/>
          <w:sz w:val="24"/>
          <w:szCs w:val="24"/>
        </w:rPr>
      </w:pPr>
    </w:p>
    <w:p w:rsidR="00360F52" w:rsidRPr="00360F52" w:rsidRDefault="00360F52" w:rsidP="00360F52">
      <w:pPr>
        <w:ind w:firstLine="708"/>
        <w:jc w:val="center"/>
        <w:rPr>
          <w:rFonts w:ascii="Times New Roman" w:hAnsi="Times New Roman" w:cs="Times New Roman"/>
          <w:b/>
          <w:sz w:val="24"/>
          <w:szCs w:val="24"/>
        </w:rPr>
      </w:pPr>
      <w:r w:rsidRPr="00360F52">
        <w:rPr>
          <w:rFonts w:ascii="Times New Roman" w:hAnsi="Times New Roman" w:cs="Times New Roman"/>
          <w:b/>
          <w:sz w:val="24"/>
          <w:szCs w:val="24"/>
        </w:rPr>
        <w:t>Подпрограмма 1: «Развитие системы дошкольного образования»</w:t>
      </w:r>
    </w:p>
    <w:p w:rsidR="00360F52" w:rsidRPr="00360F52" w:rsidRDefault="00360F52" w:rsidP="00360F52">
      <w:pPr>
        <w:jc w:val="both"/>
        <w:rPr>
          <w:rFonts w:ascii="Times New Roman" w:hAnsi="Times New Roman" w:cs="Times New Roman"/>
          <w:b/>
          <w:sz w:val="24"/>
          <w:szCs w:val="24"/>
        </w:rPr>
      </w:pPr>
      <w:r w:rsidRPr="00360F52">
        <w:rPr>
          <w:rFonts w:ascii="Times New Roman" w:hAnsi="Times New Roman" w:cs="Times New Roman"/>
          <w:sz w:val="24"/>
          <w:szCs w:val="24"/>
        </w:rPr>
        <w:t xml:space="preserve">                         Подпрограмма направлена </w:t>
      </w:r>
      <w:proofErr w:type="gramStart"/>
      <w:r w:rsidRPr="00360F52">
        <w:rPr>
          <w:rFonts w:ascii="Times New Roman" w:hAnsi="Times New Roman" w:cs="Times New Roman"/>
          <w:sz w:val="24"/>
          <w:szCs w:val="24"/>
        </w:rPr>
        <w:t>на  обеспечение</w:t>
      </w:r>
      <w:proofErr w:type="gramEnd"/>
      <w:r w:rsidRPr="00360F52">
        <w:rPr>
          <w:rFonts w:ascii="Times New Roman" w:hAnsi="Times New Roman" w:cs="Times New Roman"/>
          <w:sz w:val="24"/>
          <w:szCs w:val="24"/>
        </w:rPr>
        <w:t xml:space="preserve"> доступности  дошкольного образования, создание условий для бесперебойного и качественного функционирования дошкольных образовательных организаций.</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xml:space="preserve">                         На 01.01.2017 года </w:t>
      </w:r>
      <w:proofErr w:type="gramStart"/>
      <w:r w:rsidRPr="00360F52">
        <w:rPr>
          <w:rFonts w:ascii="Times New Roman" w:hAnsi="Times New Roman" w:cs="Times New Roman"/>
          <w:sz w:val="24"/>
          <w:szCs w:val="24"/>
        </w:rPr>
        <w:t>посещает  дошкольные</w:t>
      </w:r>
      <w:proofErr w:type="gramEnd"/>
      <w:r w:rsidRPr="00360F52">
        <w:rPr>
          <w:rFonts w:ascii="Times New Roman" w:hAnsi="Times New Roman" w:cs="Times New Roman"/>
          <w:sz w:val="24"/>
          <w:szCs w:val="24"/>
        </w:rPr>
        <w:t xml:space="preserve"> образовательные организации 719 человек. В 2016 году открыты консультационный пункт «Мать и дитя» и группа кратковременного </w:t>
      </w:r>
      <w:proofErr w:type="gramStart"/>
      <w:r w:rsidRPr="00360F52">
        <w:rPr>
          <w:rFonts w:ascii="Times New Roman" w:hAnsi="Times New Roman" w:cs="Times New Roman"/>
          <w:sz w:val="24"/>
          <w:szCs w:val="24"/>
        </w:rPr>
        <w:t>пребывания  в</w:t>
      </w:r>
      <w:proofErr w:type="gramEnd"/>
      <w:r w:rsidRPr="00360F52">
        <w:rPr>
          <w:rFonts w:ascii="Times New Roman" w:hAnsi="Times New Roman" w:cs="Times New Roman"/>
          <w:sz w:val="24"/>
          <w:szCs w:val="24"/>
        </w:rPr>
        <w:t xml:space="preserve"> МБДОУ «Колокольчик». С сентября 2016г. открыл свои двери пристрой в МКДОУ Малышевский д/с. Открыта группа кратковременного </w:t>
      </w:r>
      <w:proofErr w:type="gramStart"/>
      <w:r w:rsidRPr="00360F52">
        <w:rPr>
          <w:rFonts w:ascii="Times New Roman" w:hAnsi="Times New Roman" w:cs="Times New Roman"/>
          <w:sz w:val="24"/>
          <w:szCs w:val="24"/>
        </w:rPr>
        <w:t>пребывания  МБДОУ</w:t>
      </w:r>
      <w:proofErr w:type="gramEnd"/>
      <w:r w:rsidRPr="00360F52">
        <w:rPr>
          <w:rFonts w:ascii="Times New Roman" w:hAnsi="Times New Roman" w:cs="Times New Roman"/>
          <w:sz w:val="24"/>
          <w:szCs w:val="24"/>
        </w:rPr>
        <w:t xml:space="preserve"> детский сад «Колокольчик» (с. </w:t>
      </w:r>
      <w:proofErr w:type="spellStart"/>
      <w:r w:rsidRPr="00360F52">
        <w:rPr>
          <w:rFonts w:ascii="Times New Roman" w:hAnsi="Times New Roman" w:cs="Times New Roman"/>
          <w:sz w:val="24"/>
          <w:szCs w:val="24"/>
        </w:rPr>
        <w:t>Михайловщина</w:t>
      </w:r>
      <w:proofErr w:type="spellEnd"/>
      <w:r w:rsidRPr="00360F52">
        <w:rPr>
          <w:rFonts w:ascii="Times New Roman" w:hAnsi="Times New Roman" w:cs="Times New Roman"/>
          <w:sz w:val="24"/>
          <w:szCs w:val="24"/>
        </w:rPr>
        <w:t xml:space="preserve">). Дети, зарегистрированные в системе </w:t>
      </w:r>
      <w:proofErr w:type="gramStart"/>
      <w:r w:rsidRPr="00360F52">
        <w:rPr>
          <w:rFonts w:ascii="Times New Roman" w:hAnsi="Times New Roman" w:cs="Times New Roman"/>
          <w:sz w:val="24"/>
          <w:szCs w:val="24"/>
        </w:rPr>
        <w:t>АИС,  в</w:t>
      </w:r>
      <w:proofErr w:type="gramEnd"/>
      <w:r w:rsidRPr="00360F52">
        <w:rPr>
          <w:rFonts w:ascii="Times New Roman" w:hAnsi="Times New Roman" w:cs="Times New Roman"/>
          <w:sz w:val="24"/>
          <w:szCs w:val="24"/>
        </w:rPr>
        <w:t xml:space="preserve"> возрасте от  3 до 7 лет охвачены услугами дошкольного образования, как через посещение дошкольных образовательных организаций, так и имеется возможность посещения консультационных пунктов.</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xml:space="preserve">                 Оборудованы детские площадки в МКДОУ </w:t>
      </w:r>
      <w:proofErr w:type="spellStart"/>
      <w:r w:rsidRPr="00360F52">
        <w:rPr>
          <w:rFonts w:ascii="Times New Roman" w:hAnsi="Times New Roman" w:cs="Times New Roman"/>
          <w:sz w:val="24"/>
          <w:szCs w:val="24"/>
        </w:rPr>
        <w:t>Игжейский</w:t>
      </w:r>
      <w:proofErr w:type="spellEnd"/>
      <w:r w:rsidRPr="00360F52">
        <w:rPr>
          <w:rFonts w:ascii="Times New Roman" w:hAnsi="Times New Roman" w:cs="Times New Roman"/>
          <w:sz w:val="24"/>
          <w:szCs w:val="24"/>
        </w:rPr>
        <w:t xml:space="preserve"> д/сад и МКДОУ </w:t>
      </w:r>
      <w:proofErr w:type="spellStart"/>
      <w:r w:rsidRPr="00360F52">
        <w:rPr>
          <w:rFonts w:ascii="Times New Roman" w:hAnsi="Times New Roman" w:cs="Times New Roman"/>
          <w:sz w:val="24"/>
          <w:szCs w:val="24"/>
        </w:rPr>
        <w:t>Чичковский</w:t>
      </w:r>
      <w:proofErr w:type="spellEnd"/>
      <w:r w:rsidRPr="00360F52">
        <w:rPr>
          <w:rFonts w:ascii="Times New Roman" w:hAnsi="Times New Roman" w:cs="Times New Roman"/>
          <w:sz w:val="24"/>
          <w:szCs w:val="24"/>
        </w:rPr>
        <w:t xml:space="preserve"> д/сад, МБДОУ детский сад «Колокольчик» (с. </w:t>
      </w:r>
      <w:proofErr w:type="spellStart"/>
      <w:r w:rsidRPr="00360F52">
        <w:rPr>
          <w:rFonts w:ascii="Times New Roman" w:hAnsi="Times New Roman" w:cs="Times New Roman"/>
          <w:sz w:val="24"/>
          <w:szCs w:val="24"/>
        </w:rPr>
        <w:t>Михайловщина</w:t>
      </w:r>
      <w:proofErr w:type="spellEnd"/>
      <w:r w:rsidRPr="00360F52">
        <w:rPr>
          <w:rFonts w:ascii="Times New Roman" w:hAnsi="Times New Roman" w:cs="Times New Roman"/>
          <w:sz w:val="24"/>
          <w:szCs w:val="24"/>
        </w:rPr>
        <w:t xml:space="preserve">), МКОУ </w:t>
      </w:r>
      <w:proofErr w:type="spellStart"/>
      <w:r w:rsidRPr="00360F52">
        <w:rPr>
          <w:rFonts w:ascii="Times New Roman" w:hAnsi="Times New Roman" w:cs="Times New Roman"/>
          <w:sz w:val="24"/>
          <w:szCs w:val="24"/>
        </w:rPr>
        <w:t>Аносовская</w:t>
      </w:r>
      <w:proofErr w:type="spellEnd"/>
      <w:r w:rsidRPr="00360F52">
        <w:rPr>
          <w:rFonts w:ascii="Times New Roman" w:hAnsi="Times New Roman" w:cs="Times New Roman"/>
          <w:sz w:val="24"/>
          <w:szCs w:val="24"/>
        </w:rPr>
        <w:t xml:space="preserve"> СОШ. Приобретена компьютерная техника (2 ноутбука и проектор) в МКДОУ </w:t>
      </w:r>
      <w:proofErr w:type="spellStart"/>
      <w:r w:rsidRPr="00360F52">
        <w:rPr>
          <w:rFonts w:ascii="Times New Roman" w:hAnsi="Times New Roman" w:cs="Times New Roman"/>
          <w:sz w:val="24"/>
          <w:szCs w:val="24"/>
        </w:rPr>
        <w:t>Молькинский</w:t>
      </w:r>
      <w:proofErr w:type="spellEnd"/>
      <w:r w:rsidRPr="00360F52">
        <w:rPr>
          <w:rFonts w:ascii="Times New Roman" w:hAnsi="Times New Roman" w:cs="Times New Roman"/>
          <w:sz w:val="24"/>
          <w:szCs w:val="24"/>
        </w:rPr>
        <w:t xml:space="preserve"> д/сад.</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t>Подпрограмма 2: «Развитие системы общего образования»</w:t>
      </w:r>
    </w:p>
    <w:p w:rsidR="00360F52" w:rsidRPr="00360F52" w:rsidRDefault="00360F52" w:rsidP="00360F52">
      <w:pPr>
        <w:ind w:firstLine="708"/>
        <w:jc w:val="both"/>
        <w:rPr>
          <w:rFonts w:ascii="Times New Roman" w:hAnsi="Times New Roman" w:cs="Times New Roman"/>
          <w:sz w:val="24"/>
          <w:szCs w:val="24"/>
        </w:rPr>
      </w:pPr>
      <w:r w:rsidRPr="00360F52">
        <w:rPr>
          <w:rFonts w:ascii="Times New Roman" w:hAnsi="Times New Roman" w:cs="Times New Roman"/>
          <w:sz w:val="24"/>
          <w:szCs w:val="24"/>
        </w:rPr>
        <w:t xml:space="preserve">Подпрограмма направлена на обеспечение доступности общего образования, создание условий для бесперебойного и качественного функционирования образовательных организаций, обновление материально-технической базы, формирование </w:t>
      </w:r>
      <w:r w:rsidRPr="00360F52">
        <w:rPr>
          <w:rFonts w:ascii="Times New Roman" w:hAnsi="Times New Roman" w:cs="Times New Roman"/>
          <w:sz w:val="24"/>
          <w:szCs w:val="24"/>
        </w:rPr>
        <w:lastRenderedPageBreak/>
        <w:t>развивающейся системы инновационной подготовки рабочих кадров и специалистов, повышения качества образования, повышения мастерства и стимулирование деятельности педагогических и руководящих кадров образовательных учреждений района, повышение профессионального мастерства педагогов, выявление и распространение передового педагогического опыта, обеспечение условий для укрепления здоровья учащихся.</w:t>
      </w:r>
    </w:p>
    <w:p w:rsidR="00360F52" w:rsidRPr="00360F52" w:rsidRDefault="00360F52" w:rsidP="00360F52">
      <w:pPr>
        <w:ind w:firstLine="708"/>
        <w:jc w:val="both"/>
        <w:rPr>
          <w:rFonts w:ascii="Times New Roman" w:hAnsi="Times New Roman" w:cs="Times New Roman"/>
          <w:sz w:val="24"/>
          <w:szCs w:val="24"/>
        </w:rPr>
      </w:pPr>
      <w:r w:rsidRPr="00360F52">
        <w:rPr>
          <w:rFonts w:ascii="Times New Roman" w:hAnsi="Times New Roman" w:cs="Times New Roman"/>
          <w:sz w:val="24"/>
          <w:szCs w:val="24"/>
        </w:rPr>
        <w:t>В течение года проводились следующие основные мероприятия по подпрограмме:</w:t>
      </w:r>
    </w:p>
    <w:p w:rsidR="00360F52" w:rsidRPr="00360F52" w:rsidRDefault="00360F52" w:rsidP="00360F52">
      <w:pPr>
        <w:ind w:firstLine="708"/>
        <w:jc w:val="both"/>
        <w:rPr>
          <w:rFonts w:ascii="Times New Roman" w:hAnsi="Times New Roman" w:cs="Times New Roman"/>
          <w:sz w:val="24"/>
          <w:szCs w:val="24"/>
        </w:rPr>
      </w:pPr>
      <w:r w:rsidRPr="00360F52">
        <w:rPr>
          <w:rFonts w:ascii="Times New Roman" w:hAnsi="Times New Roman" w:cs="Times New Roman"/>
          <w:sz w:val="24"/>
          <w:szCs w:val="24"/>
        </w:rPr>
        <w:t xml:space="preserve">-   социальная поддержка многодетных и малоимущих семей-организовывалось горячее питание в школах. </w:t>
      </w:r>
    </w:p>
    <w:p w:rsidR="00360F52" w:rsidRPr="00360F52" w:rsidRDefault="00360F52" w:rsidP="00360F52">
      <w:pPr>
        <w:ind w:firstLine="708"/>
        <w:jc w:val="both"/>
        <w:rPr>
          <w:rFonts w:ascii="Times New Roman" w:hAnsi="Times New Roman" w:cs="Times New Roman"/>
          <w:sz w:val="24"/>
          <w:szCs w:val="24"/>
        </w:rPr>
      </w:pPr>
      <w:r w:rsidRPr="00360F52">
        <w:rPr>
          <w:rFonts w:ascii="Times New Roman" w:hAnsi="Times New Roman" w:cs="Times New Roman"/>
          <w:sz w:val="24"/>
          <w:szCs w:val="24"/>
        </w:rPr>
        <w:t xml:space="preserve">- создание в общеобразовательных организациях, расположенных в сельской местности Иркутской области, условий для занятия физической культуры и спортом- проведен капитальный ремонт спортзала МБОУ </w:t>
      </w:r>
      <w:proofErr w:type="spellStart"/>
      <w:r w:rsidRPr="00360F52">
        <w:rPr>
          <w:rFonts w:ascii="Times New Roman" w:hAnsi="Times New Roman" w:cs="Times New Roman"/>
          <w:sz w:val="24"/>
          <w:szCs w:val="24"/>
        </w:rPr>
        <w:t>Молькинская</w:t>
      </w:r>
      <w:proofErr w:type="spellEnd"/>
      <w:r w:rsidRPr="00360F52">
        <w:rPr>
          <w:rFonts w:ascii="Times New Roman" w:hAnsi="Times New Roman" w:cs="Times New Roman"/>
          <w:sz w:val="24"/>
          <w:szCs w:val="24"/>
        </w:rPr>
        <w:t xml:space="preserve"> СОШ.  </w:t>
      </w:r>
    </w:p>
    <w:p w:rsidR="00360F52" w:rsidRPr="00360F52" w:rsidRDefault="00360F52" w:rsidP="00360F52">
      <w:pPr>
        <w:ind w:firstLine="708"/>
        <w:jc w:val="both"/>
        <w:rPr>
          <w:rFonts w:ascii="Times New Roman" w:hAnsi="Times New Roman" w:cs="Times New Roman"/>
          <w:sz w:val="24"/>
          <w:szCs w:val="24"/>
        </w:rPr>
      </w:pPr>
      <w:r w:rsidRPr="00360F52">
        <w:rPr>
          <w:rFonts w:ascii="Times New Roman" w:hAnsi="Times New Roman" w:cs="Times New Roman"/>
          <w:sz w:val="24"/>
          <w:szCs w:val="24"/>
        </w:rPr>
        <w:t xml:space="preserve">- мероприятия по капитальному ремонту образовательных организаций. Из наиболее значимых проведены капитальные ремонты систем отопления МБОУ СОШ п. Усть-Уда, МБОУ </w:t>
      </w:r>
      <w:proofErr w:type="spellStart"/>
      <w:r w:rsidRPr="00360F52">
        <w:rPr>
          <w:rFonts w:ascii="Times New Roman" w:hAnsi="Times New Roman" w:cs="Times New Roman"/>
          <w:sz w:val="24"/>
          <w:szCs w:val="24"/>
        </w:rPr>
        <w:t>Молькинская</w:t>
      </w:r>
      <w:proofErr w:type="spellEnd"/>
      <w:r w:rsidRPr="00360F52">
        <w:rPr>
          <w:rFonts w:ascii="Times New Roman" w:hAnsi="Times New Roman" w:cs="Times New Roman"/>
          <w:sz w:val="24"/>
          <w:szCs w:val="24"/>
        </w:rPr>
        <w:t xml:space="preserve"> СОШ, частичный ремонт теплотрассы в МКОУ </w:t>
      </w:r>
      <w:proofErr w:type="spellStart"/>
      <w:r w:rsidRPr="00360F52">
        <w:rPr>
          <w:rFonts w:ascii="Times New Roman" w:hAnsi="Times New Roman" w:cs="Times New Roman"/>
          <w:sz w:val="24"/>
          <w:szCs w:val="24"/>
        </w:rPr>
        <w:t>Кижинская</w:t>
      </w:r>
      <w:proofErr w:type="spellEnd"/>
      <w:r w:rsidRPr="00360F52">
        <w:rPr>
          <w:rFonts w:ascii="Times New Roman" w:hAnsi="Times New Roman" w:cs="Times New Roman"/>
          <w:sz w:val="24"/>
          <w:szCs w:val="24"/>
        </w:rPr>
        <w:t xml:space="preserve"> НОШ, модернизация котельной МКОУ </w:t>
      </w:r>
      <w:proofErr w:type="spellStart"/>
      <w:r w:rsidRPr="00360F52">
        <w:rPr>
          <w:rFonts w:ascii="Times New Roman" w:hAnsi="Times New Roman" w:cs="Times New Roman"/>
          <w:sz w:val="24"/>
          <w:szCs w:val="24"/>
        </w:rPr>
        <w:t>Юголукская</w:t>
      </w:r>
      <w:proofErr w:type="spellEnd"/>
      <w:r w:rsidRPr="00360F52">
        <w:rPr>
          <w:rFonts w:ascii="Times New Roman" w:hAnsi="Times New Roman" w:cs="Times New Roman"/>
          <w:sz w:val="24"/>
          <w:szCs w:val="24"/>
        </w:rPr>
        <w:t xml:space="preserve"> СОШ, ремонт кровли МБДОУ </w:t>
      </w:r>
      <w:proofErr w:type="spellStart"/>
      <w:r w:rsidRPr="00360F52">
        <w:rPr>
          <w:rFonts w:ascii="Times New Roman" w:hAnsi="Times New Roman" w:cs="Times New Roman"/>
          <w:sz w:val="24"/>
          <w:szCs w:val="24"/>
        </w:rPr>
        <w:t>Молькинский</w:t>
      </w:r>
      <w:proofErr w:type="spellEnd"/>
      <w:r w:rsidRPr="00360F52">
        <w:rPr>
          <w:rFonts w:ascii="Times New Roman" w:hAnsi="Times New Roman" w:cs="Times New Roman"/>
          <w:sz w:val="24"/>
          <w:szCs w:val="24"/>
        </w:rPr>
        <w:t xml:space="preserve"> детский сад, ремонт пищеблока МКОУ </w:t>
      </w:r>
      <w:proofErr w:type="spellStart"/>
      <w:r w:rsidRPr="00360F52">
        <w:rPr>
          <w:rFonts w:ascii="Times New Roman" w:hAnsi="Times New Roman" w:cs="Times New Roman"/>
          <w:sz w:val="24"/>
          <w:szCs w:val="24"/>
        </w:rPr>
        <w:t>Балаганкинская</w:t>
      </w:r>
      <w:proofErr w:type="spellEnd"/>
      <w:r w:rsidRPr="00360F52">
        <w:rPr>
          <w:rFonts w:ascii="Times New Roman" w:hAnsi="Times New Roman" w:cs="Times New Roman"/>
          <w:sz w:val="24"/>
          <w:szCs w:val="24"/>
        </w:rPr>
        <w:t xml:space="preserve"> ООШ. </w:t>
      </w:r>
    </w:p>
    <w:p w:rsidR="00360F52" w:rsidRPr="00360F52" w:rsidRDefault="00360F52" w:rsidP="00360F52">
      <w:pPr>
        <w:ind w:firstLine="708"/>
        <w:jc w:val="both"/>
        <w:rPr>
          <w:rFonts w:ascii="Times New Roman" w:hAnsi="Times New Roman" w:cs="Times New Roman"/>
          <w:sz w:val="24"/>
          <w:szCs w:val="24"/>
        </w:rPr>
      </w:pPr>
      <w:r w:rsidRPr="00360F52">
        <w:rPr>
          <w:rFonts w:ascii="Times New Roman" w:hAnsi="Times New Roman" w:cs="Times New Roman"/>
          <w:sz w:val="24"/>
          <w:szCs w:val="24"/>
        </w:rPr>
        <w:t xml:space="preserve">- обновление библиотечного фонда </w:t>
      </w:r>
    </w:p>
    <w:p w:rsidR="00360F52" w:rsidRPr="00360F52" w:rsidRDefault="00360F52" w:rsidP="00360F52">
      <w:pPr>
        <w:ind w:firstLine="708"/>
        <w:jc w:val="both"/>
        <w:rPr>
          <w:rFonts w:ascii="Times New Roman" w:hAnsi="Times New Roman" w:cs="Times New Roman"/>
          <w:sz w:val="24"/>
          <w:szCs w:val="24"/>
        </w:rPr>
      </w:pPr>
      <w:r w:rsidRPr="00360F52">
        <w:rPr>
          <w:rFonts w:ascii="Times New Roman" w:hAnsi="Times New Roman" w:cs="Times New Roman"/>
          <w:sz w:val="24"/>
          <w:szCs w:val="24"/>
        </w:rPr>
        <w:t xml:space="preserve"> Финансирование выполнения указа Президента, в части выплаты заработной платы составляет 100</w:t>
      </w:r>
      <w:proofErr w:type="gramStart"/>
      <w:r w:rsidRPr="00360F52">
        <w:rPr>
          <w:rFonts w:ascii="Times New Roman" w:hAnsi="Times New Roman" w:cs="Times New Roman"/>
          <w:sz w:val="24"/>
          <w:szCs w:val="24"/>
        </w:rPr>
        <w:t>% .</w:t>
      </w:r>
      <w:proofErr w:type="gramEnd"/>
    </w:p>
    <w:p w:rsidR="00360F52" w:rsidRPr="00360F52" w:rsidRDefault="00360F52" w:rsidP="00360F52">
      <w:pPr>
        <w:jc w:val="center"/>
        <w:rPr>
          <w:rFonts w:ascii="Times New Roman" w:hAnsi="Times New Roman" w:cs="Times New Roman"/>
          <w:b/>
          <w:sz w:val="24"/>
          <w:szCs w:val="24"/>
        </w:rPr>
      </w:pP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t>Подпрограмма 3: «Развитие системы дополнительного образования»</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ab/>
        <w:t xml:space="preserve">В целях реализации мероприятий подпрограммы лежит </w:t>
      </w:r>
      <w:proofErr w:type="gramStart"/>
      <w:r w:rsidRPr="00360F52">
        <w:rPr>
          <w:rFonts w:ascii="Times New Roman" w:hAnsi="Times New Roman" w:cs="Times New Roman"/>
          <w:sz w:val="24"/>
          <w:szCs w:val="24"/>
        </w:rPr>
        <w:t>создание  механизмов</w:t>
      </w:r>
      <w:proofErr w:type="gramEnd"/>
      <w:r w:rsidRPr="00360F52">
        <w:rPr>
          <w:rFonts w:ascii="Times New Roman" w:hAnsi="Times New Roman" w:cs="Times New Roman"/>
          <w:sz w:val="24"/>
          <w:szCs w:val="24"/>
        </w:rPr>
        <w:t>, обеспечивающих устойчивое развитие системы дополнительного образования детей в интересах формирования духовно бытовой, физически здоровой, социально значимой личности создание условий для активного включения подрастающего поколения в социально-экономическую политическую и культурную жизнь общества, обеспечение конкурентоспособности человеческих ресурсов.</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ab/>
        <w:t>В подпрограмме проведены основные мероприятия:</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проведение районных мероприятий с детьми и педагогами:</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xml:space="preserve">(профессиональный конкурс «Педагог года», выставка прикладного искусства «Дыхание весны») </w:t>
      </w:r>
    </w:p>
    <w:p w:rsidR="00360F52" w:rsidRPr="00360F52" w:rsidRDefault="00360F52" w:rsidP="00360F52">
      <w:pPr>
        <w:autoSpaceDE w:val="0"/>
        <w:autoSpaceDN w:val="0"/>
        <w:adjustRightInd w:val="0"/>
        <w:ind w:firstLine="708"/>
        <w:jc w:val="both"/>
        <w:rPr>
          <w:rFonts w:ascii="Times New Roman" w:hAnsi="Times New Roman" w:cs="Times New Roman"/>
          <w:sz w:val="24"/>
          <w:szCs w:val="24"/>
        </w:rPr>
      </w:pPr>
      <w:r w:rsidRPr="00360F52">
        <w:rPr>
          <w:rFonts w:ascii="Times New Roman" w:hAnsi="Times New Roman" w:cs="Times New Roman"/>
          <w:sz w:val="24"/>
          <w:szCs w:val="24"/>
        </w:rPr>
        <w:t xml:space="preserve">Охват детей дополнительным образованием составляет 38 % (830 детей) от общего количества детей школьного возраста. 620 детей, занимающихся в секциях, приняли </w:t>
      </w:r>
      <w:proofErr w:type="gramStart"/>
      <w:r w:rsidRPr="00360F52">
        <w:rPr>
          <w:rFonts w:ascii="Times New Roman" w:hAnsi="Times New Roman" w:cs="Times New Roman"/>
          <w:sz w:val="24"/>
          <w:szCs w:val="24"/>
        </w:rPr>
        <w:t>участие  в</w:t>
      </w:r>
      <w:proofErr w:type="gramEnd"/>
      <w:r w:rsidRPr="00360F52">
        <w:rPr>
          <w:rFonts w:ascii="Times New Roman" w:hAnsi="Times New Roman" w:cs="Times New Roman"/>
          <w:sz w:val="24"/>
          <w:szCs w:val="24"/>
        </w:rPr>
        <w:t xml:space="preserve"> конкурсных мероприятиях различного уровня. Численность педагогов дополнительного образования составляет 36 человек. Повышение квалификации по различным направлениям деятельности прошли 14 педагогов, что составляет 38% от общего числа работающих в системе дополнительного образования. 30% педагогов </w:t>
      </w:r>
      <w:r w:rsidRPr="00360F52">
        <w:rPr>
          <w:rFonts w:ascii="Times New Roman" w:hAnsi="Times New Roman" w:cs="Times New Roman"/>
          <w:sz w:val="24"/>
          <w:szCs w:val="24"/>
        </w:rPr>
        <w:lastRenderedPageBreak/>
        <w:t>дополнительного образования имеют квалификационную категорию.  16 детских объединений из 90 оснащены средствами обеспечения образовательного процесса: «</w:t>
      </w:r>
      <w:proofErr w:type="spellStart"/>
      <w:r w:rsidRPr="00360F52">
        <w:rPr>
          <w:rFonts w:ascii="Times New Roman" w:hAnsi="Times New Roman" w:cs="Times New Roman"/>
          <w:sz w:val="24"/>
          <w:szCs w:val="24"/>
        </w:rPr>
        <w:t>Хокей</w:t>
      </w:r>
      <w:proofErr w:type="spellEnd"/>
      <w:r w:rsidRPr="00360F52">
        <w:rPr>
          <w:rFonts w:ascii="Times New Roman" w:hAnsi="Times New Roman" w:cs="Times New Roman"/>
          <w:sz w:val="24"/>
          <w:szCs w:val="24"/>
        </w:rPr>
        <w:t>» (2 гр.), «</w:t>
      </w:r>
      <w:proofErr w:type="gramStart"/>
      <w:r w:rsidRPr="00360F52">
        <w:rPr>
          <w:rFonts w:ascii="Times New Roman" w:hAnsi="Times New Roman" w:cs="Times New Roman"/>
          <w:sz w:val="24"/>
          <w:szCs w:val="24"/>
        </w:rPr>
        <w:t>Шахматы»(</w:t>
      </w:r>
      <w:proofErr w:type="gramEnd"/>
      <w:r w:rsidRPr="00360F52">
        <w:rPr>
          <w:rFonts w:ascii="Times New Roman" w:hAnsi="Times New Roman" w:cs="Times New Roman"/>
          <w:sz w:val="24"/>
          <w:szCs w:val="24"/>
        </w:rPr>
        <w:t xml:space="preserve">3 гр.), «Самбо»(4 гр.),  «Теннис»(2  гр.), «Юный футболист», «Юный баскетболист», «Юный волейболист»- спортивное оборудование, мячи, гриф, блины, </w:t>
      </w:r>
      <w:proofErr w:type="spellStart"/>
      <w:r w:rsidRPr="00360F52">
        <w:rPr>
          <w:rFonts w:ascii="Times New Roman" w:hAnsi="Times New Roman" w:cs="Times New Roman"/>
          <w:sz w:val="24"/>
          <w:szCs w:val="24"/>
        </w:rPr>
        <w:t>самбовки</w:t>
      </w:r>
      <w:proofErr w:type="spellEnd"/>
      <w:r w:rsidRPr="00360F52">
        <w:rPr>
          <w:rFonts w:ascii="Times New Roman" w:hAnsi="Times New Roman" w:cs="Times New Roman"/>
          <w:sz w:val="24"/>
          <w:szCs w:val="24"/>
        </w:rPr>
        <w:t>, судейский костюм.</w:t>
      </w:r>
    </w:p>
    <w:p w:rsidR="00360F52" w:rsidRPr="00360F52" w:rsidRDefault="00360F52" w:rsidP="00360F52">
      <w:pPr>
        <w:autoSpaceDE w:val="0"/>
        <w:autoSpaceDN w:val="0"/>
        <w:adjustRightInd w:val="0"/>
        <w:ind w:firstLine="708"/>
        <w:jc w:val="both"/>
        <w:rPr>
          <w:rFonts w:ascii="Times New Roman" w:hAnsi="Times New Roman" w:cs="Times New Roman"/>
          <w:sz w:val="24"/>
          <w:szCs w:val="24"/>
        </w:rPr>
      </w:pPr>
      <w:r w:rsidRPr="00360F52">
        <w:rPr>
          <w:rFonts w:ascii="Times New Roman" w:hAnsi="Times New Roman" w:cs="Times New Roman"/>
          <w:sz w:val="24"/>
          <w:szCs w:val="24"/>
        </w:rPr>
        <w:t>Все запланированные мероприятия программы проведены в полном объёме.</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t xml:space="preserve">Подпрограмма 4: «Обеспечение безопасности в образовательных организациях </w:t>
      </w:r>
    </w:p>
    <w:p w:rsidR="00360F52" w:rsidRPr="00360F52" w:rsidRDefault="00360F52" w:rsidP="00360F52">
      <w:pPr>
        <w:jc w:val="center"/>
        <w:rPr>
          <w:rFonts w:ascii="Times New Roman" w:hAnsi="Times New Roman" w:cs="Times New Roman"/>
          <w:b/>
          <w:sz w:val="24"/>
          <w:szCs w:val="24"/>
        </w:rPr>
      </w:pPr>
      <w:proofErr w:type="spellStart"/>
      <w:r w:rsidRPr="00360F52">
        <w:rPr>
          <w:rFonts w:ascii="Times New Roman" w:hAnsi="Times New Roman" w:cs="Times New Roman"/>
          <w:b/>
          <w:sz w:val="24"/>
          <w:szCs w:val="24"/>
        </w:rPr>
        <w:t>Усть-Удинского</w:t>
      </w:r>
      <w:proofErr w:type="spellEnd"/>
      <w:r w:rsidRPr="00360F52">
        <w:rPr>
          <w:rFonts w:ascii="Times New Roman" w:hAnsi="Times New Roman" w:cs="Times New Roman"/>
          <w:b/>
          <w:sz w:val="24"/>
          <w:szCs w:val="24"/>
        </w:rPr>
        <w:t xml:space="preserve"> района»</w:t>
      </w:r>
    </w:p>
    <w:p w:rsidR="00360F52" w:rsidRPr="00360F52" w:rsidRDefault="00360F52" w:rsidP="00360F52">
      <w:pPr>
        <w:autoSpaceDE w:val="0"/>
        <w:autoSpaceDN w:val="0"/>
        <w:adjustRightInd w:val="0"/>
        <w:ind w:firstLine="708"/>
        <w:jc w:val="both"/>
        <w:rPr>
          <w:rFonts w:ascii="Times New Roman" w:hAnsi="Times New Roman" w:cs="Times New Roman"/>
          <w:sz w:val="24"/>
          <w:szCs w:val="24"/>
        </w:rPr>
      </w:pPr>
      <w:r w:rsidRPr="00360F52">
        <w:rPr>
          <w:rFonts w:ascii="Times New Roman" w:hAnsi="Times New Roman" w:cs="Times New Roman"/>
          <w:sz w:val="24"/>
          <w:szCs w:val="24"/>
        </w:rPr>
        <w:t xml:space="preserve">В 2016 году </w:t>
      </w:r>
      <w:proofErr w:type="spellStart"/>
      <w:r w:rsidRPr="00360F52">
        <w:rPr>
          <w:rFonts w:ascii="Times New Roman" w:hAnsi="Times New Roman" w:cs="Times New Roman"/>
          <w:sz w:val="24"/>
          <w:szCs w:val="24"/>
        </w:rPr>
        <w:t>предусмотреные</w:t>
      </w:r>
      <w:proofErr w:type="spellEnd"/>
      <w:r w:rsidRPr="00360F52">
        <w:rPr>
          <w:rFonts w:ascii="Times New Roman" w:hAnsi="Times New Roman" w:cs="Times New Roman"/>
          <w:sz w:val="24"/>
          <w:szCs w:val="24"/>
        </w:rPr>
        <w:t xml:space="preserve"> денежные средства в </w:t>
      </w:r>
      <w:proofErr w:type="gramStart"/>
      <w:r w:rsidRPr="00360F52">
        <w:rPr>
          <w:rFonts w:ascii="Times New Roman" w:hAnsi="Times New Roman" w:cs="Times New Roman"/>
          <w:sz w:val="24"/>
          <w:szCs w:val="24"/>
        </w:rPr>
        <w:t>сумме  на</w:t>
      </w:r>
      <w:proofErr w:type="gramEnd"/>
      <w:r w:rsidRPr="00360F52">
        <w:rPr>
          <w:rFonts w:ascii="Times New Roman" w:hAnsi="Times New Roman" w:cs="Times New Roman"/>
          <w:sz w:val="24"/>
          <w:szCs w:val="24"/>
        </w:rPr>
        <w:t xml:space="preserve"> выполнение мероприятий  по  устранению нарушений пожарной безопасности:</w:t>
      </w:r>
    </w:p>
    <w:p w:rsidR="00360F52" w:rsidRPr="00360F52" w:rsidRDefault="00360F52" w:rsidP="00360F52">
      <w:pPr>
        <w:autoSpaceDE w:val="0"/>
        <w:autoSpaceDN w:val="0"/>
        <w:adjustRightInd w:val="0"/>
        <w:ind w:firstLine="708"/>
        <w:jc w:val="both"/>
        <w:rPr>
          <w:rFonts w:ascii="Times New Roman" w:hAnsi="Times New Roman" w:cs="Times New Roman"/>
          <w:sz w:val="24"/>
          <w:szCs w:val="24"/>
        </w:rPr>
      </w:pPr>
      <w:r w:rsidRPr="00360F52">
        <w:rPr>
          <w:rFonts w:ascii="Times New Roman" w:hAnsi="Times New Roman" w:cs="Times New Roman"/>
          <w:sz w:val="24"/>
          <w:szCs w:val="24"/>
        </w:rPr>
        <w:t>- проведение профилактических мероприятий по предупреждению пожаров в образовательных организациях района. Проводилась оплата обслуживания АПС, перезарядка огнетушителей, ремонт АПС.</w:t>
      </w:r>
    </w:p>
    <w:p w:rsidR="00360F52" w:rsidRPr="00360F52" w:rsidRDefault="00360F52" w:rsidP="00360F52">
      <w:pPr>
        <w:autoSpaceDE w:val="0"/>
        <w:autoSpaceDN w:val="0"/>
        <w:adjustRightInd w:val="0"/>
        <w:ind w:firstLine="708"/>
        <w:jc w:val="both"/>
        <w:rPr>
          <w:rFonts w:ascii="Times New Roman" w:hAnsi="Times New Roman" w:cs="Times New Roman"/>
          <w:sz w:val="24"/>
          <w:szCs w:val="24"/>
        </w:rPr>
      </w:pPr>
      <w:r w:rsidRPr="00360F52">
        <w:rPr>
          <w:rFonts w:ascii="Times New Roman" w:hAnsi="Times New Roman" w:cs="Times New Roman"/>
          <w:sz w:val="24"/>
          <w:szCs w:val="24"/>
        </w:rPr>
        <w:t xml:space="preserve">- обеспечение антитеррористической защищенности образовательных организаций. </w:t>
      </w:r>
      <w:r w:rsidRPr="00360F52">
        <w:rPr>
          <w:rFonts w:ascii="Times New Roman" w:hAnsi="Times New Roman" w:cs="Times New Roman"/>
          <w:color w:val="000000"/>
          <w:sz w:val="24"/>
          <w:szCs w:val="24"/>
        </w:rPr>
        <w:t>В 20 организациях созданы условия в соответствии с требованиями безопасной организации обучения и воспитания.</w:t>
      </w:r>
      <w:r w:rsidRPr="00360F52">
        <w:rPr>
          <w:rFonts w:ascii="Times New Roman" w:hAnsi="Times New Roman" w:cs="Times New Roman"/>
          <w:sz w:val="24"/>
          <w:szCs w:val="24"/>
        </w:rPr>
        <w:t xml:space="preserve"> </w:t>
      </w:r>
    </w:p>
    <w:p w:rsidR="00360F52" w:rsidRPr="00360F52" w:rsidRDefault="00360F52" w:rsidP="00360F52">
      <w:pPr>
        <w:autoSpaceDE w:val="0"/>
        <w:autoSpaceDN w:val="0"/>
        <w:adjustRightInd w:val="0"/>
        <w:ind w:firstLine="708"/>
        <w:jc w:val="both"/>
        <w:rPr>
          <w:rFonts w:ascii="Times New Roman" w:hAnsi="Times New Roman" w:cs="Times New Roman"/>
          <w:sz w:val="24"/>
          <w:szCs w:val="24"/>
        </w:rPr>
      </w:pPr>
      <w:r w:rsidRPr="00360F52">
        <w:rPr>
          <w:rFonts w:ascii="Times New Roman" w:hAnsi="Times New Roman" w:cs="Times New Roman"/>
          <w:sz w:val="24"/>
          <w:szCs w:val="24"/>
        </w:rPr>
        <w:t>Все мероприятия, предусмотренные в 2016 году выполнены.</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sz w:val="24"/>
          <w:szCs w:val="24"/>
        </w:rPr>
        <w:tab/>
      </w:r>
      <w:r w:rsidRPr="00360F52">
        <w:rPr>
          <w:rFonts w:ascii="Times New Roman" w:hAnsi="Times New Roman" w:cs="Times New Roman"/>
          <w:b/>
          <w:sz w:val="24"/>
          <w:szCs w:val="24"/>
        </w:rPr>
        <w:t>Подпрограмма 5: «Управление в сфере образования»</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ab/>
        <w:t xml:space="preserve">Мероприятия </w:t>
      </w:r>
      <w:proofErr w:type="gramStart"/>
      <w:r w:rsidRPr="00360F52">
        <w:rPr>
          <w:rFonts w:ascii="Times New Roman" w:hAnsi="Times New Roman" w:cs="Times New Roman"/>
          <w:sz w:val="24"/>
          <w:szCs w:val="24"/>
        </w:rPr>
        <w:t>подпрограммы  направлены</w:t>
      </w:r>
      <w:proofErr w:type="gramEnd"/>
      <w:r w:rsidRPr="00360F52">
        <w:rPr>
          <w:rFonts w:ascii="Times New Roman" w:hAnsi="Times New Roman" w:cs="Times New Roman"/>
          <w:sz w:val="24"/>
          <w:szCs w:val="24"/>
        </w:rPr>
        <w:t xml:space="preserve"> на совершенствование нормативно-правового обеспечения деятельности муниципальных образовательных организаций: </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xml:space="preserve">- совершенствование содержания и технологий в системе образования </w:t>
      </w:r>
      <w:proofErr w:type="spellStart"/>
      <w:r w:rsidRPr="00360F52">
        <w:rPr>
          <w:rFonts w:ascii="Times New Roman" w:hAnsi="Times New Roman" w:cs="Times New Roman"/>
          <w:sz w:val="24"/>
          <w:szCs w:val="24"/>
        </w:rPr>
        <w:t>Усть-Удинского</w:t>
      </w:r>
      <w:proofErr w:type="spellEnd"/>
      <w:r w:rsidRPr="00360F52">
        <w:rPr>
          <w:rFonts w:ascii="Times New Roman" w:hAnsi="Times New Roman" w:cs="Times New Roman"/>
          <w:sz w:val="24"/>
          <w:szCs w:val="24"/>
        </w:rPr>
        <w:t xml:space="preserve"> района;</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внедрение федеральных государственных образовательных стандартов в практику деятельности муниципальных образовательных организаций;</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развитие кадрового потенциала системы образования;</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создание образовательной среды, обеспечивающей доступность качественного образования и успешную социализацию различной категории учащихся;</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адресная поддержка одаренных детей;</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активизация творческой деятельности учащихся через участие в различных конкурсах;</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xml:space="preserve">- активизация творческой деятельности педагогов </w:t>
      </w:r>
      <w:proofErr w:type="gramStart"/>
      <w:r w:rsidRPr="00360F52">
        <w:rPr>
          <w:rFonts w:ascii="Times New Roman" w:hAnsi="Times New Roman" w:cs="Times New Roman"/>
          <w:sz w:val="24"/>
          <w:szCs w:val="24"/>
        </w:rPr>
        <w:t>через  участие</w:t>
      </w:r>
      <w:proofErr w:type="gramEnd"/>
      <w:r w:rsidRPr="00360F52">
        <w:rPr>
          <w:rFonts w:ascii="Times New Roman" w:hAnsi="Times New Roman" w:cs="Times New Roman"/>
          <w:sz w:val="24"/>
          <w:szCs w:val="24"/>
        </w:rPr>
        <w:t xml:space="preserve"> в </w:t>
      </w:r>
      <w:proofErr w:type="spellStart"/>
      <w:r w:rsidRPr="00360F52">
        <w:rPr>
          <w:rFonts w:ascii="Times New Roman" w:hAnsi="Times New Roman" w:cs="Times New Roman"/>
          <w:sz w:val="24"/>
          <w:szCs w:val="24"/>
        </w:rPr>
        <w:t>прфессиональных</w:t>
      </w:r>
      <w:proofErr w:type="spellEnd"/>
      <w:r w:rsidRPr="00360F52">
        <w:rPr>
          <w:rFonts w:ascii="Times New Roman" w:hAnsi="Times New Roman" w:cs="Times New Roman"/>
          <w:sz w:val="24"/>
          <w:szCs w:val="24"/>
        </w:rPr>
        <w:t xml:space="preserve"> конкурсах;</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 совершенствование деятельности органов ученического самоуправления.</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ab/>
        <w:t xml:space="preserve">За период реализации </w:t>
      </w:r>
      <w:proofErr w:type="gramStart"/>
      <w:r w:rsidRPr="00360F52">
        <w:rPr>
          <w:rFonts w:ascii="Times New Roman" w:hAnsi="Times New Roman" w:cs="Times New Roman"/>
          <w:sz w:val="24"/>
          <w:szCs w:val="24"/>
        </w:rPr>
        <w:t>подпрограммы  провели</w:t>
      </w:r>
      <w:proofErr w:type="gramEnd"/>
      <w:r w:rsidRPr="00360F52">
        <w:rPr>
          <w:rFonts w:ascii="Times New Roman" w:hAnsi="Times New Roman" w:cs="Times New Roman"/>
          <w:sz w:val="24"/>
          <w:szCs w:val="24"/>
        </w:rPr>
        <w:t>:</w:t>
      </w:r>
    </w:p>
    <w:p w:rsidR="00360F52" w:rsidRPr="00360F52" w:rsidRDefault="00360F52" w:rsidP="00360F52">
      <w:pPr>
        <w:tabs>
          <w:tab w:val="left" w:pos="0"/>
        </w:tabs>
        <w:suppressAutoHyphens/>
        <w:jc w:val="both"/>
        <w:rPr>
          <w:rFonts w:ascii="Times New Roman" w:hAnsi="Times New Roman" w:cs="Times New Roman"/>
          <w:sz w:val="24"/>
          <w:szCs w:val="24"/>
          <w:lang w:eastAsia="ar-SA"/>
        </w:rPr>
      </w:pPr>
      <w:r w:rsidRPr="00360F52">
        <w:rPr>
          <w:rFonts w:ascii="Times New Roman" w:hAnsi="Times New Roman" w:cs="Times New Roman"/>
          <w:sz w:val="24"/>
          <w:szCs w:val="24"/>
          <w:lang w:eastAsia="ar-SA"/>
        </w:rPr>
        <w:t>- вовлечение педагогов в профессиональные конкурсы – 14 педагогов:</w:t>
      </w:r>
    </w:p>
    <w:p w:rsidR="00360F52" w:rsidRPr="00360F52" w:rsidRDefault="00360F52" w:rsidP="00360F52">
      <w:pPr>
        <w:tabs>
          <w:tab w:val="left" w:pos="0"/>
        </w:tabs>
        <w:suppressAutoHyphens/>
        <w:jc w:val="both"/>
        <w:rPr>
          <w:rFonts w:ascii="Times New Roman" w:hAnsi="Times New Roman" w:cs="Times New Roman"/>
          <w:sz w:val="24"/>
          <w:szCs w:val="24"/>
          <w:lang w:eastAsia="ar-SA"/>
        </w:rPr>
      </w:pPr>
      <w:r w:rsidRPr="00360F52">
        <w:rPr>
          <w:rFonts w:ascii="Times New Roman" w:hAnsi="Times New Roman" w:cs="Times New Roman"/>
          <w:sz w:val="24"/>
          <w:szCs w:val="24"/>
          <w:lang w:eastAsia="ar-SA"/>
        </w:rPr>
        <w:lastRenderedPageBreak/>
        <w:t xml:space="preserve"> «Воспитатель года» - 5 педагога; </w:t>
      </w:r>
    </w:p>
    <w:p w:rsidR="00360F52" w:rsidRPr="00360F52" w:rsidRDefault="00360F52" w:rsidP="00360F52">
      <w:pPr>
        <w:tabs>
          <w:tab w:val="left" w:pos="0"/>
        </w:tabs>
        <w:suppressAutoHyphens/>
        <w:jc w:val="both"/>
        <w:rPr>
          <w:rFonts w:ascii="Times New Roman" w:hAnsi="Times New Roman" w:cs="Times New Roman"/>
          <w:sz w:val="24"/>
          <w:szCs w:val="24"/>
          <w:lang w:eastAsia="ar-SA"/>
        </w:rPr>
      </w:pPr>
      <w:r w:rsidRPr="00360F52">
        <w:rPr>
          <w:rFonts w:ascii="Times New Roman" w:hAnsi="Times New Roman" w:cs="Times New Roman"/>
          <w:sz w:val="24"/>
          <w:szCs w:val="24"/>
          <w:lang w:eastAsia="ar-SA"/>
        </w:rPr>
        <w:t xml:space="preserve"> «Учитель года» - 9 педагогов.</w:t>
      </w:r>
    </w:p>
    <w:p w:rsidR="00360F52" w:rsidRPr="00360F52" w:rsidRDefault="00360F52" w:rsidP="00360F52">
      <w:pPr>
        <w:tabs>
          <w:tab w:val="left" w:pos="0"/>
        </w:tabs>
        <w:suppressAutoHyphens/>
        <w:jc w:val="both"/>
        <w:rPr>
          <w:rFonts w:ascii="Times New Roman" w:hAnsi="Times New Roman" w:cs="Times New Roman"/>
          <w:sz w:val="24"/>
          <w:szCs w:val="24"/>
          <w:lang w:eastAsia="ar-SA"/>
        </w:rPr>
      </w:pPr>
      <w:r w:rsidRPr="00360F52">
        <w:rPr>
          <w:rFonts w:ascii="Times New Roman" w:hAnsi="Times New Roman" w:cs="Times New Roman"/>
          <w:sz w:val="24"/>
          <w:szCs w:val="24"/>
          <w:lang w:eastAsia="ar-SA"/>
        </w:rPr>
        <w:t xml:space="preserve">- включение педагогов в информационное педагогическое сообщество через участие </w:t>
      </w:r>
      <w:proofErr w:type="gramStart"/>
      <w:r w:rsidRPr="00360F52">
        <w:rPr>
          <w:rFonts w:ascii="Times New Roman" w:hAnsi="Times New Roman" w:cs="Times New Roman"/>
          <w:sz w:val="24"/>
          <w:szCs w:val="24"/>
          <w:lang w:eastAsia="ar-SA"/>
        </w:rPr>
        <w:t>в  конкурсе</w:t>
      </w:r>
      <w:proofErr w:type="gramEnd"/>
      <w:r w:rsidRPr="00360F52">
        <w:rPr>
          <w:rFonts w:ascii="Times New Roman" w:hAnsi="Times New Roman" w:cs="Times New Roman"/>
          <w:sz w:val="24"/>
          <w:szCs w:val="24"/>
          <w:lang w:eastAsia="ar-SA"/>
        </w:rPr>
        <w:t xml:space="preserve"> цифровых образовательных ресурсов  среди педагогов – увеличено количество участия педагогических работников в районном конкурсе "Лучший цифровой образовательный ресурс" на 10 человек.</w:t>
      </w:r>
    </w:p>
    <w:p w:rsidR="00360F52" w:rsidRPr="00360F52" w:rsidRDefault="00360F52" w:rsidP="00360F52">
      <w:pPr>
        <w:tabs>
          <w:tab w:val="left" w:pos="0"/>
        </w:tabs>
        <w:suppressAutoHyphens/>
        <w:jc w:val="both"/>
        <w:rPr>
          <w:rFonts w:ascii="Times New Roman" w:hAnsi="Times New Roman" w:cs="Times New Roman"/>
          <w:sz w:val="24"/>
          <w:szCs w:val="24"/>
          <w:lang w:eastAsia="ar-SA"/>
        </w:rPr>
      </w:pPr>
      <w:r w:rsidRPr="00360F52">
        <w:rPr>
          <w:rFonts w:ascii="Times New Roman" w:hAnsi="Times New Roman" w:cs="Times New Roman"/>
          <w:sz w:val="24"/>
          <w:szCs w:val="24"/>
          <w:lang w:eastAsia="ar-SA"/>
        </w:rPr>
        <w:t>- охват детей обследованием на медико-педагогической комиссии- не проводилась.</w:t>
      </w:r>
    </w:p>
    <w:p w:rsidR="00360F52" w:rsidRPr="00360F52" w:rsidRDefault="00360F52" w:rsidP="00360F52">
      <w:pPr>
        <w:tabs>
          <w:tab w:val="left" w:pos="0"/>
        </w:tabs>
        <w:suppressAutoHyphens/>
        <w:jc w:val="both"/>
        <w:rPr>
          <w:rFonts w:ascii="Times New Roman" w:hAnsi="Times New Roman" w:cs="Times New Roman"/>
          <w:sz w:val="24"/>
          <w:szCs w:val="24"/>
          <w:lang w:eastAsia="ar-SA"/>
        </w:rPr>
      </w:pPr>
      <w:r w:rsidRPr="00360F52">
        <w:rPr>
          <w:rFonts w:ascii="Times New Roman" w:hAnsi="Times New Roman" w:cs="Times New Roman"/>
          <w:sz w:val="24"/>
          <w:szCs w:val="24"/>
        </w:rPr>
        <w:t xml:space="preserve">- на 451 человек увеличилось </w:t>
      </w:r>
      <w:proofErr w:type="gramStart"/>
      <w:r w:rsidRPr="00360F52">
        <w:rPr>
          <w:rFonts w:ascii="Times New Roman" w:hAnsi="Times New Roman" w:cs="Times New Roman"/>
          <w:sz w:val="24"/>
          <w:szCs w:val="24"/>
        </w:rPr>
        <w:t>количество  родительской</w:t>
      </w:r>
      <w:proofErr w:type="gramEnd"/>
      <w:r w:rsidRPr="00360F52">
        <w:rPr>
          <w:rFonts w:ascii="Times New Roman" w:hAnsi="Times New Roman" w:cs="Times New Roman"/>
          <w:sz w:val="24"/>
          <w:szCs w:val="24"/>
        </w:rPr>
        <w:t xml:space="preserve"> и детской общественности к управлению школой. Проведены акции «Высокая ответственность», «Будущее в моих руках», «Единство многообразия», «Независимое детство» - 581 родитель принял участие в родительских собраниях и классных </w:t>
      </w:r>
      <w:proofErr w:type="gramStart"/>
      <w:r w:rsidRPr="00360F52">
        <w:rPr>
          <w:rFonts w:ascii="Times New Roman" w:hAnsi="Times New Roman" w:cs="Times New Roman"/>
          <w:sz w:val="24"/>
          <w:szCs w:val="24"/>
        </w:rPr>
        <w:t>часах .</w:t>
      </w:r>
      <w:proofErr w:type="gramEnd"/>
    </w:p>
    <w:p w:rsidR="00360F52" w:rsidRPr="00360F52" w:rsidRDefault="00360F52" w:rsidP="00360F52">
      <w:pPr>
        <w:tabs>
          <w:tab w:val="left" w:pos="0"/>
        </w:tabs>
        <w:suppressAutoHyphens/>
        <w:jc w:val="both"/>
        <w:rPr>
          <w:rFonts w:ascii="Times New Roman" w:hAnsi="Times New Roman" w:cs="Times New Roman"/>
          <w:sz w:val="24"/>
          <w:szCs w:val="24"/>
          <w:lang w:eastAsia="ar-SA"/>
        </w:rPr>
      </w:pPr>
      <w:r w:rsidRPr="00360F52">
        <w:rPr>
          <w:rFonts w:ascii="Times New Roman" w:hAnsi="Times New Roman" w:cs="Times New Roman"/>
          <w:sz w:val="24"/>
          <w:szCs w:val="24"/>
          <w:lang w:eastAsia="ar-SA"/>
        </w:rPr>
        <w:t>-</w:t>
      </w:r>
      <w:r w:rsidRPr="00360F52">
        <w:rPr>
          <w:rFonts w:ascii="Times New Roman" w:hAnsi="Times New Roman" w:cs="Times New Roman"/>
          <w:sz w:val="24"/>
          <w:szCs w:val="24"/>
        </w:rPr>
        <w:t xml:space="preserve"> </w:t>
      </w:r>
      <w:r w:rsidRPr="00360F52">
        <w:rPr>
          <w:rFonts w:ascii="Times New Roman" w:hAnsi="Times New Roman" w:cs="Times New Roman"/>
          <w:sz w:val="24"/>
          <w:szCs w:val="24"/>
          <w:lang w:eastAsia="ar-SA"/>
        </w:rPr>
        <w:t>из 305 педагогических работников прошли повышение квалификации 286 человек, что составляет 93 %.</w:t>
      </w:r>
    </w:p>
    <w:p w:rsidR="00360F52" w:rsidRPr="00360F52" w:rsidRDefault="00360F52" w:rsidP="00360F52">
      <w:pPr>
        <w:ind w:left="-43"/>
        <w:jc w:val="both"/>
        <w:rPr>
          <w:rFonts w:ascii="Times New Roman" w:hAnsi="Times New Roman" w:cs="Times New Roman"/>
          <w:sz w:val="24"/>
          <w:szCs w:val="24"/>
        </w:rPr>
      </w:pPr>
      <w:r w:rsidRPr="00360F52">
        <w:rPr>
          <w:rFonts w:ascii="Times New Roman" w:hAnsi="Times New Roman" w:cs="Times New Roman"/>
          <w:sz w:val="24"/>
          <w:szCs w:val="24"/>
        </w:rPr>
        <w:t>- доведение удельного веса лиц, сдавших единый государственный экзамен по обязательным предметам, от числа выпускников, участвовавших в едином государственном экзамене, до 100%.</w:t>
      </w:r>
    </w:p>
    <w:p w:rsidR="00360F52" w:rsidRPr="00360F52" w:rsidRDefault="00360F52" w:rsidP="00360F52">
      <w:pPr>
        <w:autoSpaceDE w:val="0"/>
        <w:autoSpaceDN w:val="0"/>
        <w:adjustRightInd w:val="0"/>
        <w:rPr>
          <w:rFonts w:ascii="Times New Roman" w:hAnsi="Times New Roman" w:cs="Times New Roman"/>
          <w:noProof/>
          <w:sz w:val="24"/>
          <w:szCs w:val="24"/>
        </w:rPr>
      </w:pPr>
      <w:r w:rsidRPr="00360F52">
        <w:rPr>
          <w:rFonts w:ascii="Times New Roman" w:hAnsi="Times New Roman" w:cs="Times New Roman"/>
          <w:noProof/>
          <w:sz w:val="24"/>
          <w:szCs w:val="24"/>
        </w:rPr>
        <w:t>- рост доли обучающихся образовательных организаций, участвующих в конкурсах и олимпиадах - 826 обучающихся участвовали в конкурсах о олимпиадах, что составляет 40% от общего числа обучающихся.</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t>Подпрограмма 6: «Оснащение пищеблоков в образовательных организациях»</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ab/>
        <w:t xml:space="preserve">Мероприятия подпрограммы направлены на укрепление и формирование здоровья детей, увеличение охвата учащихся образовательных учреждений </w:t>
      </w:r>
      <w:proofErr w:type="spellStart"/>
      <w:r w:rsidRPr="00360F52">
        <w:rPr>
          <w:rFonts w:ascii="Times New Roman" w:hAnsi="Times New Roman" w:cs="Times New Roman"/>
          <w:sz w:val="24"/>
          <w:szCs w:val="24"/>
        </w:rPr>
        <w:t>Усть-Удинского</w:t>
      </w:r>
      <w:proofErr w:type="spellEnd"/>
      <w:r w:rsidRPr="00360F52">
        <w:rPr>
          <w:rFonts w:ascii="Times New Roman" w:hAnsi="Times New Roman" w:cs="Times New Roman"/>
          <w:sz w:val="24"/>
          <w:szCs w:val="24"/>
        </w:rPr>
        <w:t xml:space="preserve"> района горячим питанием, а </w:t>
      </w:r>
      <w:proofErr w:type="gramStart"/>
      <w:r w:rsidRPr="00360F52">
        <w:rPr>
          <w:rFonts w:ascii="Times New Roman" w:hAnsi="Times New Roman" w:cs="Times New Roman"/>
          <w:sz w:val="24"/>
          <w:szCs w:val="24"/>
        </w:rPr>
        <w:t>так же</w:t>
      </w:r>
      <w:proofErr w:type="gramEnd"/>
      <w:r w:rsidRPr="00360F52">
        <w:rPr>
          <w:rFonts w:ascii="Times New Roman" w:hAnsi="Times New Roman" w:cs="Times New Roman"/>
          <w:sz w:val="24"/>
          <w:szCs w:val="24"/>
        </w:rPr>
        <w:t xml:space="preserve"> переоснащение пищеблоков образовательных учреждений района современным оборудованием.</w:t>
      </w:r>
    </w:p>
    <w:p w:rsidR="00360F52" w:rsidRPr="00360F52" w:rsidRDefault="00360F52" w:rsidP="00360F52">
      <w:pPr>
        <w:jc w:val="both"/>
        <w:rPr>
          <w:rFonts w:ascii="Times New Roman" w:hAnsi="Times New Roman" w:cs="Times New Roman"/>
          <w:sz w:val="24"/>
          <w:szCs w:val="24"/>
        </w:rPr>
      </w:pPr>
      <w:r w:rsidRPr="00360F52">
        <w:rPr>
          <w:rFonts w:ascii="Times New Roman" w:hAnsi="Times New Roman" w:cs="Times New Roman"/>
          <w:sz w:val="24"/>
          <w:szCs w:val="24"/>
        </w:rPr>
        <w:tab/>
        <w:t xml:space="preserve"> Данная подпрограмма в 2016 году не финансировалась.</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t>Подпрограмма 7: «Проведение реконструкций и капитального ремонта зданий»</w:t>
      </w:r>
    </w:p>
    <w:p w:rsidR="00360F52" w:rsidRPr="00360F52" w:rsidRDefault="00360F52" w:rsidP="00360F52">
      <w:pPr>
        <w:autoSpaceDE w:val="0"/>
        <w:autoSpaceDN w:val="0"/>
        <w:adjustRightInd w:val="0"/>
        <w:ind w:firstLine="567"/>
        <w:jc w:val="both"/>
        <w:rPr>
          <w:rFonts w:ascii="Times New Roman" w:hAnsi="Times New Roman" w:cs="Times New Roman"/>
          <w:sz w:val="24"/>
          <w:szCs w:val="24"/>
        </w:rPr>
      </w:pPr>
      <w:r w:rsidRPr="00360F52">
        <w:rPr>
          <w:rFonts w:ascii="Times New Roman" w:hAnsi="Times New Roman" w:cs="Times New Roman"/>
          <w:sz w:val="24"/>
          <w:szCs w:val="24"/>
        </w:rPr>
        <w:t>Целью данной подпрограммы является создание комплекса мер для приведения материально-технического состояния ОО в соответствие нормативным требованиям безопасности, санитарным и противопожарным нормативам.</w:t>
      </w:r>
    </w:p>
    <w:p w:rsidR="00360F52" w:rsidRPr="00360F52" w:rsidRDefault="00360F52" w:rsidP="00360F52">
      <w:pPr>
        <w:ind w:left="-43" w:hanging="567"/>
        <w:jc w:val="both"/>
        <w:rPr>
          <w:rFonts w:ascii="Times New Roman" w:hAnsi="Times New Roman" w:cs="Times New Roman"/>
          <w:sz w:val="24"/>
          <w:szCs w:val="24"/>
        </w:rPr>
      </w:pPr>
      <w:r w:rsidRPr="00360F52">
        <w:rPr>
          <w:rFonts w:ascii="Times New Roman" w:hAnsi="Times New Roman" w:cs="Times New Roman"/>
          <w:noProof/>
          <w:sz w:val="24"/>
          <w:szCs w:val="24"/>
        </w:rPr>
        <w:t xml:space="preserve">                   </w:t>
      </w:r>
      <w:r w:rsidRPr="00360F52">
        <w:rPr>
          <w:rFonts w:ascii="Times New Roman" w:hAnsi="Times New Roman" w:cs="Times New Roman"/>
          <w:sz w:val="24"/>
          <w:szCs w:val="24"/>
        </w:rPr>
        <w:t xml:space="preserve">Проведение капитального ремонта ОО, находящихся в критическом состоянии и требующих первоначального вмешательства за счет средств местного бюджета. Создание безопасных условий для организации образовательного процесса. </w:t>
      </w:r>
    </w:p>
    <w:p w:rsidR="00360F52" w:rsidRPr="00360F52" w:rsidRDefault="00360F52" w:rsidP="00360F52">
      <w:pPr>
        <w:ind w:left="-43" w:hanging="567"/>
        <w:jc w:val="both"/>
        <w:rPr>
          <w:rFonts w:ascii="Times New Roman" w:hAnsi="Times New Roman" w:cs="Times New Roman"/>
          <w:sz w:val="24"/>
          <w:szCs w:val="24"/>
        </w:rPr>
      </w:pPr>
      <w:r w:rsidRPr="00360F52">
        <w:rPr>
          <w:rFonts w:ascii="Times New Roman" w:hAnsi="Times New Roman" w:cs="Times New Roman"/>
          <w:sz w:val="24"/>
          <w:szCs w:val="24"/>
        </w:rPr>
        <w:t xml:space="preserve">                   Производился косметический ремонт образовательных организаций, капитальный ремонт отопления и спортивного зала МБОУ </w:t>
      </w:r>
      <w:proofErr w:type="spellStart"/>
      <w:r w:rsidRPr="00360F52">
        <w:rPr>
          <w:rFonts w:ascii="Times New Roman" w:hAnsi="Times New Roman" w:cs="Times New Roman"/>
          <w:sz w:val="24"/>
          <w:szCs w:val="24"/>
        </w:rPr>
        <w:t>Молькинская</w:t>
      </w:r>
      <w:proofErr w:type="spellEnd"/>
      <w:r w:rsidRPr="00360F52">
        <w:rPr>
          <w:rFonts w:ascii="Times New Roman" w:hAnsi="Times New Roman" w:cs="Times New Roman"/>
          <w:sz w:val="24"/>
          <w:szCs w:val="24"/>
        </w:rPr>
        <w:t xml:space="preserve"> СОШ.</w:t>
      </w:r>
    </w:p>
    <w:p w:rsidR="00360F52" w:rsidRPr="00360F52" w:rsidRDefault="00360F52" w:rsidP="00360F52">
      <w:pPr>
        <w:ind w:left="-43" w:firstLine="583"/>
        <w:jc w:val="both"/>
        <w:rPr>
          <w:rFonts w:ascii="Times New Roman" w:hAnsi="Times New Roman" w:cs="Times New Roman"/>
          <w:sz w:val="24"/>
          <w:szCs w:val="24"/>
        </w:rPr>
      </w:pPr>
      <w:r w:rsidRPr="00360F52">
        <w:rPr>
          <w:rFonts w:ascii="Times New Roman" w:hAnsi="Times New Roman" w:cs="Times New Roman"/>
          <w:sz w:val="24"/>
          <w:szCs w:val="24"/>
        </w:rPr>
        <w:t xml:space="preserve">  </w:t>
      </w:r>
    </w:p>
    <w:p w:rsidR="00360F52" w:rsidRPr="00360F52" w:rsidRDefault="00360F52" w:rsidP="00360F52">
      <w:pPr>
        <w:jc w:val="center"/>
        <w:rPr>
          <w:rFonts w:ascii="Times New Roman" w:hAnsi="Times New Roman" w:cs="Times New Roman"/>
          <w:b/>
          <w:sz w:val="24"/>
          <w:szCs w:val="24"/>
        </w:rPr>
      </w:pPr>
      <w:r w:rsidRPr="00360F52">
        <w:rPr>
          <w:rFonts w:ascii="Times New Roman" w:hAnsi="Times New Roman" w:cs="Times New Roman"/>
          <w:b/>
          <w:sz w:val="24"/>
          <w:szCs w:val="24"/>
        </w:rPr>
        <w:lastRenderedPageBreak/>
        <w:t>Подпрограмма 8: «Школьный автобус»</w:t>
      </w:r>
    </w:p>
    <w:p w:rsidR="00360F52" w:rsidRPr="00360F52" w:rsidRDefault="00360F52" w:rsidP="00360F52">
      <w:pPr>
        <w:ind w:firstLine="540"/>
        <w:jc w:val="both"/>
        <w:rPr>
          <w:rFonts w:ascii="Times New Roman" w:hAnsi="Times New Roman" w:cs="Times New Roman"/>
          <w:sz w:val="24"/>
          <w:szCs w:val="24"/>
        </w:rPr>
      </w:pPr>
      <w:r w:rsidRPr="00360F52">
        <w:rPr>
          <w:rFonts w:ascii="Times New Roman" w:hAnsi="Times New Roman" w:cs="Times New Roman"/>
          <w:sz w:val="24"/>
          <w:szCs w:val="24"/>
        </w:rPr>
        <w:t>В последние годы в региональной системе образования происходят позитивные изменения, связанные с проведением реструктуризации образовательной сети как одним из направлений модернизации российского образования.</w:t>
      </w:r>
    </w:p>
    <w:p w:rsidR="00360F52" w:rsidRPr="00360F52" w:rsidRDefault="00360F52" w:rsidP="00360F52">
      <w:pPr>
        <w:ind w:firstLine="540"/>
        <w:jc w:val="both"/>
        <w:rPr>
          <w:rFonts w:ascii="Times New Roman" w:hAnsi="Times New Roman" w:cs="Times New Roman"/>
          <w:sz w:val="24"/>
          <w:szCs w:val="24"/>
        </w:rPr>
      </w:pPr>
      <w:r w:rsidRPr="00360F52">
        <w:rPr>
          <w:rFonts w:ascii="Times New Roman" w:hAnsi="Times New Roman" w:cs="Times New Roman"/>
          <w:sz w:val="24"/>
          <w:szCs w:val="24"/>
        </w:rPr>
        <w:t xml:space="preserve">Согласно требованиям санитарно-эпидемиологических правил и нормативов (СанПиН 2.4.2.2821-10) подвозу подлежат обучающиеся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360F52">
          <w:rPr>
            <w:rFonts w:ascii="Times New Roman" w:hAnsi="Times New Roman" w:cs="Times New Roman"/>
            <w:sz w:val="24"/>
            <w:szCs w:val="24"/>
          </w:rPr>
          <w:t>1 км</w:t>
        </w:r>
      </w:smartTag>
      <w:r w:rsidRPr="00360F52">
        <w:rPr>
          <w:rFonts w:ascii="Times New Roman" w:hAnsi="Times New Roman" w:cs="Times New Roman"/>
          <w:sz w:val="24"/>
          <w:szCs w:val="24"/>
        </w:rPr>
        <w:t xml:space="preserve"> от учреждения.</w:t>
      </w:r>
    </w:p>
    <w:p w:rsidR="00360F52" w:rsidRPr="00360F52" w:rsidRDefault="00360F52" w:rsidP="00360F52">
      <w:pPr>
        <w:ind w:firstLine="540"/>
        <w:jc w:val="both"/>
        <w:rPr>
          <w:rFonts w:ascii="Times New Roman" w:hAnsi="Times New Roman" w:cs="Times New Roman"/>
          <w:sz w:val="24"/>
          <w:szCs w:val="24"/>
        </w:rPr>
      </w:pPr>
      <w:r w:rsidRPr="00360F52">
        <w:rPr>
          <w:rFonts w:ascii="Times New Roman" w:hAnsi="Times New Roman" w:cs="Times New Roman"/>
          <w:sz w:val="24"/>
          <w:szCs w:val="24"/>
        </w:rPr>
        <w:t>Благодаря реализации направления «Сельский школьный автобус» приоритетного национального проекта «</w:t>
      </w:r>
      <w:proofErr w:type="gramStart"/>
      <w:r w:rsidRPr="00360F52">
        <w:rPr>
          <w:rFonts w:ascii="Times New Roman" w:hAnsi="Times New Roman" w:cs="Times New Roman"/>
          <w:sz w:val="24"/>
          <w:szCs w:val="24"/>
        </w:rPr>
        <w:t>Образование»  сегодня</w:t>
      </w:r>
      <w:proofErr w:type="gramEnd"/>
      <w:r w:rsidRPr="00360F52">
        <w:rPr>
          <w:rFonts w:ascii="Times New Roman" w:hAnsi="Times New Roman" w:cs="Times New Roman"/>
          <w:sz w:val="24"/>
          <w:szCs w:val="24"/>
        </w:rPr>
        <w:t xml:space="preserve"> автобусный парк района насчитывает 9 школьных автобусов.</w:t>
      </w:r>
    </w:p>
    <w:p w:rsidR="00360F52" w:rsidRPr="00360F52" w:rsidRDefault="00360F52" w:rsidP="00360F52">
      <w:pPr>
        <w:ind w:firstLine="540"/>
        <w:jc w:val="both"/>
        <w:rPr>
          <w:rFonts w:ascii="Times New Roman" w:hAnsi="Times New Roman" w:cs="Times New Roman"/>
          <w:sz w:val="24"/>
          <w:szCs w:val="24"/>
        </w:rPr>
      </w:pPr>
      <w:r w:rsidRPr="00360F52">
        <w:rPr>
          <w:rFonts w:ascii="Times New Roman" w:hAnsi="Times New Roman" w:cs="Times New Roman"/>
          <w:sz w:val="24"/>
          <w:szCs w:val="24"/>
        </w:rPr>
        <w:t xml:space="preserve"> Все автобусы соответствуют ГОСТ Р 51160-98 «Автобусы для перевозки детей. Технические требования», т.е. имеют полный комплект оборудования, требуемого для обеспечения высокого уровня безопасности - приоритетного требования к технике данного назначения.</w:t>
      </w:r>
    </w:p>
    <w:p w:rsidR="00360F52" w:rsidRPr="00360F52" w:rsidRDefault="00360F52" w:rsidP="00360F52">
      <w:pPr>
        <w:ind w:firstLine="540"/>
        <w:jc w:val="both"/>
        <w:rPr>
          <w:rFonts w:ascii="Times New Roman" w:hAnsi="Times New Roman" w:cs="Times New Roman"/>
          <w:sz w:val="24"/>
          <w:szCs w:val="24"/>
        </w:rPr>
      </w:pPr>
      <w:r w:rsidRPr="00360F52">
        <w:rPr>
          <w:rFonts w:ascii="Times New Roman" w:hAnsi="Times New Roman" w:cs="Times New Roman"/>
          <w:sz w:val="24"/>
          <w:szCs w:val="24"/>
        </w:rPr>
        <w:t>Решение программным способом проблемы по подвозу обучающихся в сельской местности позволит сохранить единое общеобразовательное пространство на территории района, обеспечить доступность образования сельскому населению, снизить социальную напряженность среди жителей отдаленных населенных пунктов, а также миграцию трудоспособного сельского населения. Приобретен школьный автобус ГАЗЕЛЬ для подвоза учащихся МБОУ СОШ п. Усть-Уда.</w:t>
      </w:r>
    </w:p>
    <w:p w:rsidR="00360F52" w:rsidRPr="00360F52" w:rsidRDefault="00360F52" w:rsidP="00360F52">
      <w:pPr>
        <w:pStyle w:val="ConsPlusTitle"/>
        <w:widowControl/>
        <w:shd w:val="clear" w:color="auto" w:fill="FFFFFF"/>
        <w:jc w:val="center"/>
        <w:rPr>
          <w:rFonts w:ascii="Times New Roman" w:hAnsi="Times New Roman" w:cs="Times New Roman"/>
          <w:sz w:val="24"/>
          <w:szCs w:val="24"/>
        </w:rPr>
      </w:pPr>
    </w:p>
    <w:p w:rsidR="00360F52" w:rsidRPr="00360F52" w:rsidRDefault="00360F52" w:rsidP="00360F52">
      <w:pPr>
        <w:pStyle w:val="ConsPlusTitle"/>
        <w:widowControl/>
        <w:shd w:val="clear" w:color="auto" w:fill="FFFFFF"/>
        <w:ind w:firstLine="709"/>
        <w:jc w:val="both"/>
        <w:rPr>
          <w:rFonts w:ascii="Times New Roman" w:hAnsi="Times New Roman" w:cs="Times New Roman"/>
          <w:b w:val="0"/>
          <w:sz w:val="24"/>
          <w:szCs w:val="24"/>
        </w:rPr>
      </w:pPr>
      <w:r w:rsidRPr="00360F52">
        <w:rPr>
          <w:rFonts w:ascii="Times New Roman" w:hAnsi="Times New Roman" w:cs="Times New Roman"/>
          <w:b w:val="0"/>
          <w:sz w:val="24"/>
          <w:szCs w:val="24"/>
        </w:rPr>
        <w:t>Так как индекс эффективности реализации программы более 3, следовательно, реализация муниципальной программы «Развитие системы образования РМО «</w:t>
      </w:r>
      <w:proofErr w:type="spellStart"/>
      <w:r w:rsidRPr="00360F52">
        <w:rPr>
          <w:rFonts w:ascii="Times New Roman" w:hAnsi="Times New Roman" w:cs="Times New Roman"/>
          <w:b w:val="0"/>
          <w:sz w:val="24"/>
          <w:szCs w:val="24"/>
        </w:rPr>
        <w:t>Усть-Удинский</w:t>
      </w:r>
      <w:proofErr w:type="spellEnd"/>
      <w:r w:rsidRPr="00360F52">
        <w:rPr>
          <w:rFonts w:ascii="Times New Roman" w:hAnsi="Times New Roman" w:cs="Times New Roman"/>
          <w:b w:val="0"/>
          <w:sz w:val="24"/>
          <w:szCs w:val="24"/>
        </w:rPr>
        <w:t xml:space="preserve"> район» на 2015-2019 </w:t>
      </w:r>
      <w:proofErr w:type="gramStart"/>
      <w:r w:rsidRPr="00360F52">
        <w:rPr>
          <w:rFonts w:ascii="Times New Roman" w:hAnsi="Times New Roman" w:cs="Times New Roman"/>
          <w:b w:val="0"/>
          <w:sz w:val="24"/>
          <w:szCs w:val="24"/>
        </w:rPr>
        <w:t>годы»  за</w:t>
      </w:r>
      <w:proofErr w:type="gramEnd"/>
      <w:r w:rsidRPr="00360F52">
        <w:rPr>
          <w:rFonts w:ascii="Times New Roman" w:hAnsi="Times New Roman" w:cs="Times New Roman"/>
          <w:b w:val="0"/>
          <w:sz w:val="24"/>
          <w:szCs w:val="24"/>
        </w:rPr>
        <w:t xml:space="preserve"> 2016 год очень эффективна.</w:t>
      </w:r>
    </w:p>
    <w:p w:rsidR="00360F52" w:rsidRPr="00360F52" w:rsidRDefault="00360F52" w:rsidP="00360F52">
      <w:pPr>
        <w:pStyle w:val="ConsPlusNormal"/>
        <w:shd w:val="clear" w:color="auto" w:fill="FFFFFF"/>
        <w:ind w:firstLine="540"/>
        <w:jc w:val="both"/>
        <w:rPr>
          <w:rFonts w:ascii="Times New Roman" w:hAnsi="Times New Roman" w:cs="Times New Roman"/>
          <w:sz w:val="24"/>
          <w:szCs w:val="24"/>
        </w:rPr>
      </w:pPr>
    </w:p>
    <w:bookmarkEnd w:id="0"/>
    <w:p w:rsidR="00342817" w:rsidRPr="00360F52" w:rsidRDefault="00342817" w:rsidP="00245A4B">
      <w:pPr>
        <w:spacing w:after="0" w:line="360" w:lineRule="auto"/>
        <w:ind w:firstLine="709"/>
        <w:jc w:val="both"/>
        <w:rPr>
          <w:rFonts w:ascii="Times New Roman" w:eastAsia="Times New Roman" w:hAnsi="Times New Roman" w:cs="Times New Roman"/>
          <w:sz w:val="24"/>
          <w:szCs w:val="24"/>
        </w:rPr>
      </w:pPr>
    </w:p>
    <w:sectPr w:rsidR="00342817" w:rsidRPr="00360F52"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50"/>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6B5C"/>
    <w:rsid w:val="002B0693"/>
    <w:rsid w:val="002B0C97"/>
    <w:rsid w:val="002C3771"/>
    <w:rsid w:val="002C6F21"/>
    <w:rsid w:val="002D0552"/>
    <w:rsid w:val="002D5BC7"/>
    <w:rsid w:val="002D7270"/>
    <w:rsid w:val="002E3C46"/>
    <w:rsid w:val="002E4DD3"/>
    <w:rsid w:val="002F2A44"/>
    <w:rsid w:val="002F5200"/>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60F52"/>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6141"/>
    <w:rsid w:val="004D1B74"/>
    <w:rsid w:val="004D663F"/>
    <w:rsid w:val="004D6D11"/>
    <w:rsid w:val="004E50ED"/>
    <w:rsid w:val="005012AB"/>
    <w:rsid w:val="0050216C"/>
    <w:rsid w:val="005038FD"/>
    <w:rsid w:val="0052011C"/>
    <w:rsid w:val="00523C64"/>
    <w:rsid w:val="00523D2F"/>
    <w:rsid w:val="0052479A"/>
    <w:rsid w:val="00525C93"/>
    <w:rsid w:val="00532285"/>
    <w:rsid w:val="00542128"/>
    <w:rsid w:val="00545AE2"/>
    <w:rsid w:val="00564ED5"/>
    <w:rsid w:val="00565520"/>
    <w:rsid w:val="00566D34"/>
    <w:rsid w:val="0056703E"/>
    <w:rsid w:val="00574D07"/>
    <w:rsid w:val="00577A62"/>
    <w:rsid w:val="005806EB"/>
    <w:rsid w:val="00595FEF"/>
    <w:rsid w:val="005A1341"/>
    <w:rsid w:val="005A34C7"/>
    <w:rsid w:val="005A7E72"/>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081E"/>
    <w:rsid w:val="007C1AF9"/>
    <w:rsid w:val="007C377E"/>
    <w:rsid w:val="007D03B4"/>
    <w:rsid w:val="007D4D09"/>
    <w:rsid w:val="007D5D34"/>
    <w:rsid w:val="007D7EA4"/>
    <w:rsid w:val="007E2F84"/>
    <w:rsid w:val="007F4C3F"/>
    <w:rsid w:val="007F5840"/>
    <w:rsid w:val="007F7EF8"/>
    <w:rsid w:val="0080287F"/>
    <w:rsid w:val="008113C6"/>
    <w:rsid w:val="008168A1"/>
    <w:rsid w:val="00824213"/>
    <w:rsid w:val="00825BD7"/>
    <w:rsid w:val="0082672D"/>
    <w:rsid w:val="0083329D"/>
    <w:rsid w:val="00844E35"/>
    <w:rsid w:val="0084656D"/>
    <w:rsid w:val="008529C8"/>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A06B91"/>
    <w:rsid w:val="00A07256"/>
    <w:rsid w:val="00A07E8D"/>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43D7"/>
    <w:rsid w:val="00B60E14"/>
    <w:rsid w:val="00B73CA7"/>
    <w:rsid w:val="00B771FB"/>
    <w:rsid w:val="00B84F7A"/>
    <w:rsid w:val="00B930B1"/>
    <w:rsid w:val="00BA705F"/>
    <w:rsid w:val="00BB6021"/>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A0E33"/>
    <w:rsid w:val="00FA4408"/>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360F52"/>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211429552">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2017-06-27T06:27:00Z</cp:lastPrinted>
  <dcterms:created xsi:type="dcterms:W3CDTF">2017-06-27T02:44:00Z</dcterms:created>
  <dcterms:modified xsi:type="dcterms:W3CDTF">2017-06-27T06:27:00Z</dcterms:modified>
</cp:coreProperties>
</file>